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9F" w:rsidRDefault="00EB571B">
      <w:pPr>
        <w:spacing w:after="396" w:line="424" w:lineRule="auto"/>
        <w:ind w:left="29" w:right="0" w:hanging="10"/>
        <w:jc w:val="center"/>
      </w:pPr>
      <w:r>
        <w:rPr>
          <w:sz w:val="28"/>
        </w:rPr>
        <w:t>Town of Wareham</w:t>
      </w:r>
      <w:r w:rsidR="00DF28E4">
        <w:rPr>
          <w:sz w:val="28"/>
        </w:rPr>
        <w:tab/>
      </w:r>
    </w:p>
    <w:p w:rsidR="00E4139F" w:rsidRDefault="00942663">
      <w:pPr>
        <w:spacing w:after="1299"/>
        <w:ind w:left="2213" w:right="0"/>
        <w:jc w:val="left"/>
      </w:pPr>
      <w:r w:rsidRPr="003722AC">
        <w:rPr>
          <w:noProof/>
        </w:rPr>
        <w:drawing>
          <wp:inline distT="0" distB="0" distL="0" distR="0">
            <wp:extent cx="2781300" cy="2686050"/>
            <wp:effectExtent l="0" t="0" r="0" b="0"/>
            <wp:docPr id="31" name="Picture 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2686050"/>
                    </a:xfrm>
                    <a:prstGeom prst="rect">
                      <a:avLst/>
                    </a:prstGeom>
                    <a:noFill/>
                    <a:ln>
                      <a:noFill/>
                    </a:ln>
                  </pic:spPr>
                </pic:pic>
              </a:graphicData>
            </a:graphic>
          </wp:inline>
        </w:drawing>
      </w:r>
    </w:p>
    <w:p w:rsidR="00E4139F" w:rsidRDefault="00EB571B" w:rsidP="004614AC">
      <w:pPr>
        <w:pStyle w:val="Heading1"/>
        <w:numPr>
          <w:ilvl w:val="0"/>
          <w:numId w:val="0"/>
        </w:numPr>
        <w:spacing w:after="658"/>
        <w:ind w:left="92" w:right="77"/>
      </w:pPr>
      <w:r>
        <w:t>Request for Proposals (RFP)</w:t>
      </w:r>
    </w:p>
    <w:p w:rsidR="00E4139F" w:rsidRDefault="00EB571B">
      <w:pPr>
        <w:spacing w:after="743"/>
        <w:ind w:right="101"/>
        <w:jc w:val="center"/>
      </w:pPr>
      <w:r>
        <w:rPr>
          <w:sz w:val="32"/>
        </w:rPr>
        <w:t xml:space="preserve">Public Safety Facilities </w:t>
      </w:r>
      <w:r w:rsidR="00D75250">
        <w:rPr>
          <w:sz w:val="32"/>
        </w:rPr>
        <w:t xml:space="preserve">Feasibility </w:t>
      </w:r>
      <w:r>
        <w:rPr>
          <w:sz w:val="32"/>
        </w:rPr>
        <w:t>Study</w:t>
      </w:r>
      <w:r w:rsidR="00DF28E4">
        <w:rPr>
          <w:sz w:val="32"/>
        </w:rPr>
        <w:t xml:space="preserve">      </w:t>
      </w:r>
    </w:p>
    <w:p w:rsidR="00E4139F" w:rsidRPr="00836909" w:rsidRDefault="00EB571B">
      <w:pPr>
        <w:spacing w:after="0" w:line="216" w:lineRule="auto"/>
        <w:ind w:left="101" w:right="0" w:firstLine="5"/>
        <w:rPr>
          <w:b/>
          <w:sz w:val="28"/>
          <w:szCs w:val="28"/>
        </w:rPr>
      </w:pPr>
      <w:r w:rsidRPr="00836909">
        <w:rPr>
          <w:b/>
          <w:sz w:val="28"/>
          <w:szCs w:val="28"/>
        </w:rPr>
        <w:t>Your participation is invited with reg</w:t>
      </w:r>
      <w:r w:rsidR="0050215A">
        <w:rPr>
          <w:b/>
          <w:sz w:val="28"/>
          <w:szCs w:val="28"/>
        </w:rPr>
        <w:t>ard to the above referenced RFP.</w:t>
      </w:r>
      <w:r w:rsidRPr="00836909">
        <w:rPr>
          <w:b/>
          <w:sz w:val="28"/>
          <w:szCs w:val="28"/>
        </w:rPr>
        <w:t xml:space="preserve"> In order for your submission to be considered responsive this original document as </w:t>
      </w:r>
      <w:r w:rsidRPr="00836909">
        <w:rPr>
          <w:b/>
          <w:sz w:val="28"/>
          <w:szCs w:val="28"/>
          <w:u w:val="single" w:color="000000"/>
        </w:rPr>
        <w:t xml:space="preserve">well as </w:t>
      </w:r>
      <w:r w:rsidR="00801ABB" w:rsidRPr="00836909">
        <w:rPr>
          <w:b/>
          <w:sz w:val="28"/>
          <w:szCs w:val="28"/>
          <w:u w:val="single" w:color="000000"/>
        </w:rPr>
        <w:t>twelve (12)</w:t>
      </w:r>
      <w:r w:rsidRPr="00836909">
        <w:rPr>
          <w:b/>
          <w:sz w:val="28"/>
          <w:szCs w:val="28"/>
          <w:u w:val="single" w:color="000000"/>
        </w:rPr>
        <w:t xml:space="preserve"> duplicate copies</w:t>
      </w:r>
      <w:r w:rsidRPr="00836909">
        <w:rPr>
          <w:b/>
          <w:sz w:val="28"/>
          <w:szCs w:val="28"/>
        </w:rPr>
        <w:t xml:space="preserve"> of the same must be delivered prior to the time and at the place indicated herein. The Town of Wareham assumes no liability for proposals mistakenly opened due to improperly labeled envelopes and will return same to the proposer without notice. (It is strongly suggested that proposals be sent via carriers other than first class mail should be placed in properly labeled and sealed envelopes prior to being placed in the carrier packaging in order to avoid premature opening.)</w:t>
      </w:r>
    </w:p>
    <w:p w:rsidR="00E4139F" w:rsidRDefault="00801ABB">
      <w:pPr>
        <w:tabs>
          <w:tab w:val="center" w:pos="7574"/>
        </w:tabs>
        <w:spacing w:after="1826"/>
        <w:ind w:right="0"/>
        <w:jc w:val="left"/>
      </w:pPr>
      <w:r>
        <w:rPr>
          <w:sz w:val="22"/>
        </w:rPr>
        <w:t xml:space="preserve"> </w:t>
      </w:r>
      <w:r w:rsidR="00EB571B">
        <w:rPr>
          <w:sz w:val="22"/>
        </w:rPr>
        <w:tab/>
      </w:r>
      <w:r>
        <w:rPr>
          <w:sz w:val="22"/>
        </w:rPr>
        <w:t xml:space="preserve"> </w:t>
      </w:r>
    </w:p>
    <w:p w:rsidR="00836909" w:rsidRPr="00042404" w:rsidRDefault="00836909" w:rsidP="00047E97">
      <w:pPr>
        <w:spacing w:after="267"/>
        <w:ind w:right="115"/>
        <w:jc w:val="left"/>
        <w:rPr>
          <w:szCs w:val="24"/>
        </w:rPr>
      </w:pPr>
    </w:p>
    <w:p w:rsidR="00E4139F" w:rsidRPr="00042404" w:rsidRDefault="00EB571B">
      <w:pPr>
        <w:spacing w:after="267"/>
        <w:ind w:right="115"/>
        <w:jc w:val="center"/>
        <w:rPr>
          <w:szCs w:val="24"/>
        </w:rPr>
      </w:pPr>
      <w:r w:rsidRPr="00042404">
        <w:rPr>
          <w:szCs w:val="24"/>
        </w:rPr>
        <w:t>Legal Notice to Bidders</w:t>
      </w:r>
    </w:p>
    <w:p w:rsidR="00E4139F" w:rsidRPr="00042404" w:rsidRDefault="00EB571B">
      <w:pPr>
        <w:spacing w:after="231" w:line="265" w:lineRule="auto"/>
        <w:ind w:left="274" w:right="398" w:hanging="10"/>
        <w:jc w:val="center"/>
        <w:rPr>
          <w:szCs w:val="24"/>
        </w:rPr>
      </w:pPr>
      <w:r w:rsidRPr="00042404">
        <w:rPr>
          <w:szCs w:val="24"/>
        </w:rPr>
        <w:t>Town of Wareham</w:t>
      </w:r>
    </w:p>
    <w:p w:rsidR="00E4139F" w:rsidRPr="00042404" w:rsidRDefault="00EB571B">
      <w:pPr>
        <w:spacing w:after="832"/>
        <w:ind w:right="173"/>
        <w:jc w:val="center"/>
        <w:rPr>
          <w:szCs w:val="24"/>
        </w:rPr>
      </w:pPr>
      <w:r w:rsidRPr="00042404">
        <w:rPr>
          <w:szCs w:val="24"/>
        </w:rPr>
        <w:t>REQUEST FOR PROPOSALS</w:t>
      </w:r>
    </w:p>
    <w:p w:rsidR="00E4139F" w:rsidRPr="00042404" w:rsidRDefault="00EB571B" w:rsidP="00836909">
      <w:pPr>
        <w:pStyle w:val="NoSpacing"/>
        <w:rPr>
          <w:rFonts w:ascii="Times New Roman" w:hAnsi="Times New Roman"/>
          <w:sz w:val="24"/>
          <w:szCs w:val="24"/>
        </w:rPr>
      </w:pPr>
      <w:r w:rsidRPr="00042404">
        <w:rPr>
          <w:rFonts w:ascii="Times New Roman" w:hAnsi="Times New Roman"/>
          <w:sz w:val="24"/>
          <w:szCs w:val="24"/>
        </w:rPr>
        <w:t xml:space="preserve">The Town of Wareham is seeking sealed proposals for the preparation of a Public Safety Facilities Feasibility Study </w:t>
      </w:r>
      <w:r w:rsidR="00801ABB" w:rsidRPr="00042404">
        <w:rPr>
          <w:rFonts w:ascii="Times New Roman" w:hAnsi="Times New Roman"/>
          <w:sz w:val="24"/>
          <w:szCs w:val="24"/>
        </w:rPr>
        <w:t xml:space="preserve">which </w:t>
      </w:r>
      <w:r w:rsidRPr="00042404">
        <w:rPr>
          <w:rFonts w:ascii="Times New Roman" w:hAnsi="Times New Roman"/>
          <w:sz w:val="24"/>
          <w:szCs w:val="24"/>
        </w:rPr>
        <w:t xml:space="preserve">shall be received, on behalf of the Awarding Authority, the Town Administrator, Memorial Town Hall, 54 Marion Road, Wareham, MA 02571, until 2:00 P.M., on </w:t>
      </w:r>
      <w:r w:rsidR="004614AC" w:rsidRPr="00042404">
        <w:rPr>
          <w:rFonts w:ascii="Times New Roman" w:hAnsi="Times New Roman"/>
          <w:sz w:val="24"/>
          <w:szCs w:val="24"/>
        </w:rPr>
        <w:t xml:space="preserve">Monday, </w:t>
      </w:r>
      <w:r w:rsidR="00EF253C">
        <w:rPr>
          <w:rFonts w:ascii="Times New Roman" w:hAnsi="Times New Roman"/>
          <w:sz w:val="24"/>
          <w:szCs w:val="24"/>
        </w:rPr>
        <w:t>September 13</w:t>
      </w:r>
      <w:r w:rsidR="004614AC" w:rsidRPr="00042404">
        <w:rPr>
          <w:rFonts w:ascii="Times New Roman" w:hAnsi="Times New Roman"/>
          <w:sz w:val="24"/>
          <w:szCs w:val="24"/>
        </w:rPr>
        <w:t xml:space="preserve">, 2021 </w:t>
      </w:r>
      <w:r w:rsidRPr="00042404">
        <w:rPr>
          <w:rFonts w:ascii="Times New Roman" w:hAnsi="Times New Roman"/>
          <w:sz w:val="24"/>
          <w:szCs w:val="24"/>
        </w:rPr>
        <w:t xml:space="preserve">and at that time and place be publicly opened and read. Phone calls, telegrams, postmarks, etc. shall not be considered. Proposals not submitted on original bid forms shall be deemed non-responsive. </w:t>
      </w:r>
      <w:r w:rsidRPr="00042404">
        <w:rPr>
          <w:rFonts w:ascii="Times New Roman" w:hAnsi="Times New Roman"/>
          <w:b/>
          <w:sz w:val="24"/>
          <w:szCs w:val="24"/>
        </w:rPr>
        <w:t>Proposal submissions must be made in a sealed envelope clearly marked "Public Safety Facilities Feasibility Study</w:t>
      </w:r>
      <w:r w:rsidR="004614AC" w:rsidRPr="00042404">
        <w:rPr>
          <w:rFonts w:ascii="Times New Roman" w:hAnsi="Times New Roman"/>
          <w:b/>
          <w:sz w:val="24"/>
          <w:szCs w:val="24"/>
        </w:rPr>
        <w:t>”</w:t>
      </w:r>
      <w:r w:rsidRPr="00042404">
        <w:rPr>
          <w:rFonts w:ascii="Times New Roman" w:hAnsi="Times New Roman"/>
          <w:b/>
          <w:sz w:val="24"/>
          <w:szCs w:val="24"/>
        </w:rPr>
        <w:t xml:space="preserve"> - 2:00 P.M.</w:t>
      </w:r>
      <w:r w:rsidR="00047E97" w:rsidRPr="00042404">
        <w:rPr>
          <w:rFonts w:ascii="Times New Roman" w:hAnsi="Times New Roman"/>
          <w:b/>
          <w:sz w:val="24"/>
          <w:szCs w:val="24"/>
        </w:rPr>
        <w:t>,</w:t>
      </w:r>
      <w:r w:rsidRPr="00042404">
        <w:rPr>
          <w:rFonts w:ascii="Times New Roman" w:hAnsi="Times New Roman"/>
          <w:b/>
          <w:sz w:val="24"/>
          <w:szCs w:val="24"/>
        </w:rPr>
        <w:t xml:space="preserve"> </w:t>
      </w:r>
      <w:r w:rsidR="004614AC" w:rsidRPr="00042404">
        <w:rPr>
          <w:rFonts w:ascii="Times New Roman" w:hAnsi="Times New Roman"/>
          <w:b/>
          <w:sz w:val="24"/>
          <w:szCs w:val="24"/>
        </w:rPr>
        <w:t xml:space="preserve">Monday, </w:t>
      </w:r>
      <w:r w:rsidR="00EF253C">
        <w:rPr>
          <w:rFonts w:ascii="Times New Roman" w:hAnsi="Times New Roman"/>
          <w:b/>
          <w:sz w:val="24"/>
          <w:szCs w:val="24"/>
        </w:rPr>
        <w:t>September 13</w:t>
      </w:r>
      <w:r w:rsidR="004614AC" w:rsidRPr="00042404">
        <w:rPr>
          <w:rFonts w:ascii="Times New Roman" w:hAnsi="Times New Roman"/>
          <w:b/>
          <w:sz w:val="24"/>
          <w:szCs w:val="24"/>
        </w:rPr>
        <w:t xml:space="preserve">, 2021. </w:t>
      </w:r>
      <w:r w:rsidR="00836909" w:rsidRPr="00042404">
        <w:rPr>
          <w:rFonts w:ascii="Times New Roman" w:hAnsi="Times New Roman"/>
          <w:sz w:val="24"/>
          <w:szCs w:val="24"/>
        </w:rPr>
        <w:t xml:space="preserve"> </w:t>
      </w:r>
      <w:r w:rsidRPr="00042404">
        <w:rPr>
          <w:rFonts w:ascii="Times New Roman" w:hAnsi="Times New Roman"/>
          <w:sz w:val="24"/>
          <w:szCs w:val="24"/>
        </w:rPr>
        <w:t>The Town of Wareham assumes no liability for proposals mistakenly opened due to improperly labeled envelopes and will return same to bidder without notice.</w:t>
      </w:r>
    </w:p>
    <w:p w:rsidR="00836909" w:rsidRPr="00042404" w:rsidRDefault="00836909" w:rsidP="00836909">
      <w:pPr>
        <w:pStyle w:val="NoSpacing"/>
        <w:rPr>
          <w:rFonts w:ascii="Times New Roman" w:hAnsi="Times New Roman"/>
          <w:sz w:val="24"/>
          <w:szCs w:val="24"/>
        </w:rPr>
      </w:pPr>
    </w:p>
    <w:p w:rsidR="00E4139F" w:rsidRPr="00042404" w:rsidRDefault="00EB571B" w:rsidP="00801ABB">
      <w:pPr>
        <w:ind w:left="14" w:right="547"/>
        <w:rPr>
          <w:szCs w:val="24"/>
        </w:rPr>
      </w:pPr>
      <w:r w:rsidRPr="00042404">
        <w:rPr>
          <w:szCs w:val="24"/>
        </w:rPr>
        <w:t>Specifications may be obtained from the Office of Procurement at the above address on or after 10:00 A.M.,</w:t>
      </w:r>
      <w:r w:rsidR="004614AC" w:rsidRPr="00042404">
        <w:rPr>
          <w:szCs w:val="24"/>
        </w:rPr>
        <w:t xml:space="preserve"> Monday, </w:t>
      </w:r>
      <w:r w:rsidR="00EF253C">
        <w:rPr>
          <w:szCs w:val="24"/>
        </w:rPr>
        <w:t>August 9</w:t>
      </w:r>
      <w:r w:rsidR="004614AC" w:rsidRPr="00042404">
        <w:rPr>
          <w:szCs w:val="24"/>
        </w:rPr>
        <w:t>, 2021.</w:t>
      </w:r>
    </w:p>
    <w:p w:rsidR="00801ABB" w:rsidRPr="00042404" w:rsidRDefault="00801ABB" w:rsidP="00801ABB">
      <w:pPr>
        <w:ind w:left="14" w:right="547"/>
        <w:rPr>
          <w:szCs w:val="24"/>
        </w:rPr>
      </w:pPr>
    </w:p>
    <w:p w:rsidR="00E4139F" w:rsidRPr="00042404" w:rsidRDefault="00EB571B">
      <w:pPr>
        <w:spacing w:after="285"/>
        <w:ind w:left="38" w:right="43"/>
        <w:rPr>
          <w:szCs w:val="24"/>
        </w:rPr>
      </w:pPr>
      <w:r w:rsidRPr="00042404">
        <w:rPr>
          <w:szCs w:val="24"/>
        </w:rPr>
        <w:t>The Town of Wareham reserves the right to reject any and all bids, in whole or in part, and to make awards in a manner deemed in the best interest of the Town as provided by M.G.L.</w:t>
      </w:r>
    </w:p>
    <w:p w:rsidR="00E4139F" w:rsidRPr="00042404" w:rsidRDefault="00EB571B">
      <w:pPr>
        <w:spacing w:after="580"/>
        <w:ind w:left="14" w:right="384"/>
        <w:rPr>
          <w:szCs w:val="24"/>
        </w:rPr>
      </w:pPr>
      <w:r w:rsidRPr="00042404">
        <w:rPr>
          <w:szCs w:val="24"/>
        </w:rPr>
        <w:t>The Town of Wareham is an Equal Opportunity Employer. Bids from Women and Minority Business Enterprises are strongly encouraged.</w:t>
      </w:r>
    </w:p>
    <w:p w:rsidR="00E4139F" w:rsidRPr="00042404" w:rsidRDefault="00EB571B">
      <w:pPr>
        <w:spacing w:after="3"/>
        <w:ind w:left="38" w:right="43"/>
        <w:rPr>
          <w:szCs w:val="24"/>
        </w:rPr>
      </w:pPr>
      <w:r w:rsidRPr="00042404">
        <w:rPr>
          <w:szCs w:val="24"/>
        </w:rPr>
        <w:t>Derek Sullivan</w:t>
      </w:r>
    </w:p>
    <w:p w:rsidR="00E4139F" w:rsidRPr="00042404" w:rsidRDefault="00EB571B">
      <w:pPr>
        <w:ind w:left="14" w:right="172"/>
        <w:rPr>
          <w:szCs w:val="24"/>
        </w:rPr>
      </w:pPr>
      <w:r w:rsidRPr="00042404">
        <w:rPr>
          <w:szCs w:val="24"/>
        </w:rPr>
        <w:t>Town Administrator</w:t>
      </w:r>
    </w:p>
    <w:p w:rsidR="00801ABB" w:rsidRDefault="00801ABB">
      <w:pPr>
        <w:ind w:left="14" w:right="172"/>
      </w:pPr>
    </w:p>
    <w:p w:rsidR="00801ABB" w:rsidRDefault="00801ABB">
      <w:pPr>
        <w:ind w:left="14" w:right="172"/>
      </w:pPr>
    </w:p>
    <w:p w:rsidR="00801ABB" w:rsidRDefault="00801ABB">
      <w:pPr>
        <w:ind w:left="14" w:right="172"/>
      </w:pPr>
    </w:p>
    <w:p w:rsidR="00801ABB" w:rsidRDefault="00801ABB">
      <w:pPr>
        <w:ind w:left="14" w:right="172"/>
      </w:pPr>
    </w:p>
    <w:p w:rsidR="00801ABB" w:rsidRDefault="00801ABB">
      <w:pPr>
        <w:ind w:left="14" w:right="172"/>
      </w:pPr>
    </w:p>
    <w:p w:rsidR="00801ABB" w:rsidRDefault="00801ABB">
      <w:pPr>
        <w:ind w:left="14" w:right="172"/>
      </w:pPr>
    </w:p>
    <w:p w:rsidR="00801ABB" w:rsidRDefault="00801ABB">
      <w:pPr>
        <w:ind w:left="14" w:right="172"/>
      </w:pPr>
    </w:p>
    <w:p w:rsidR="00801ABB" w:rsidRDefault="00801ABB">
      <w:pPr>
        <w:ind w:left="14" w:right="172"/>
      </w:pPr>
    </w:p>
    <w:p w:rsidR="00801ABB" w:rsidRDefault="00801ABB">
      <w:pPr>
        <w:ind w:left="14" w:right="172"/>
      </w:pPr>
    </w:p>
    <w:p w:rsidR="00801ABB" w:rsidRDefault="00801ABB">
      <w:pPr>
        <w:ind w:left="14" w:right="172"/>
      </w:pPr>
    </w:p>
    <w:p w:rsidR="00801ABB" w:rsidRDefault="00801ABB">
      <w:pPr>
        <w:ind w:left="14" w:right="172"/>
      </w:pPr>
    </w:p>
    <w:p w:rsidR="00E4139F" w:rsidRDefault="00E4139F" w:rsidP="00DB07F9">
      <w:pPr>
        <w:spacing w:after="485"/>
        <w:ind w:right="1152" w:firstLine="60"/>
      </w:pPr>
    </w:p>
    <w:p w:rsidR="00E4139F" w:rsidRDefault="00EB571B" w:rsidP="00042404">
      <w:pPr>
        <w:pStyle w:val="Heading1"/>
        <w:numPr>
          <w:ilvl w:val="0"/>
          <w:numId w:val="47"/>
        </w:numPr>
        <w:ind w:left="90"/>
        <w:jc w:val="left"/>
      </w:pPr>
      <w:r>
        <w:t>SUBMISSION REQUIREMENTS</w:t>
      </w:r>
    </w:p>
    <w:p w:rsidR="006C7073" w:rsidRPr="006C7073" w:rsidRDefault="006C7073" w:rsidP="006C7073"/>
    <w:p w:rsidR="00DB07F9" w:rsidRDefault="00EB571B" w:rsidP="00DB07F9">
      <w:pPr>
        <w:pStyle w:val="Heading2"/>
      </w:pPr>
      <w:r>
        <w:t xml:space="preserve">The bid must be submitted on this original bid form. </w:t>
      </w:r>
      <w:r w:rsidR="00801ABB">
        <w:t>Twelve (12)</w:t>
      </w:r>
      <w:r>
        <w:t xml:space="preserve"> additional copies are required.</w:t>
      </w:r>
      <w:r w:rsidR="00DB07F9">
        <w:tab/>
      </w:r>
      <w:r w:rsidR="00DB07F9">
        <w:tab/>
      </w:r>
      <w:r w:rsidR="00DB07F9">
        <w:tab/>
      </w:r>
      <w:r w:rsidR="00DB07F9">
        <w:tab/>
      </w:r>
    </w:p>
    <w:p w:rsidR="00DB07F9" w:rsidRDefault="00EB571B" w:rsidP="00DB07F9">
      <w:pPr>
        <w:pStyle w:val="Heading3"/>
      </w:pPr>
      <w:r w:rsidRPr="00DB07F9">
        <w:t>The bid may be withdrawn or amended without prejudice between the time of submission and the time of opening.</w:t>
      </w:r>
    </w:p>
    <w:p w:rsidR="00DB07F9" w:rsidRDefault="00EB571B" w:rsidP="00DB07F9">
      <w:pPr>
        <w:pStyle w:val="Heading3"/>
      </w:pPr>
      <w:r w:rsidRPr="00DB07F9">
        <w:t>All bids amounts will be considered firm and may not be withdrawn for a period of no less than ninety (90) days from the</w:t>
      </w:r>
      <w:r w:rsidR="00B81F6E" w:rsidRPr="00DB07F9">
        <w:t xml:space="preserve"> time and date</w:t>
      </w:r>
      <w:r w:rsidRPr="00DB07F9">
        <w:t xml:space="preserve"> of opening, unless stated otherwise.</w:t>
      </w:r>
    </w:p>
    <w:p w:rsidR="00DB07F9" w:rsidRPr="00DB07F9" w:rsidRDefault="00DB07F9" w:rsidP="00DB07F9"/>
    <w:p w:rsidR="00801ABB" w:rsidRPr="00801ABB" w:rsidRDefault="00EB571B" w:rsidP="00801ABB">
      <w:pPr>
        <w:pStyle w:val="Heading2"/>
      </w:pPr>
      <w:r w:rsidRPr="00DF28E4">
        <w:t xml:space="preserve">Bids shall be made in a sealed envelope clearly marked </w:t>
      </w:r>
      <w:r w:rsidR="004614AC" w:rsidRPr="004614AC">
        <w:rPr>
          <w:b/>
        </w:rPr>
        <w:t>"Public Safety Facilities Feasibility Study</w:t>
      </w:r>
      <w:r w:rsidR="004614AC">
        <w:rPr>
          <w:b/>
        </w:rPr>
        <w:t>”</w:t>
      </w:r>
      <w:r w:rsidR="004614AC" w:rsidRPr="004614AC">
        <w:rPr>
          <w:b/>
        </w:rPr>
        <w:t xml:space="preserve"> - 2:00 P.M., Monday, </w:t>
      </w:r>
      <w:r w:rsidR="00EF253C">
        <w:rPr>
          <w:b/>
        </w:rPr>
        <w:t>September 13</w:t>
      </w:r>
      <w:r w:rsidR="004614AC" w:rsidRPr="004614AC">
        <w:rPr>
          <w:b/>
        </w:rPr>
        <w:t>, 2021</w:t>
      </w:r>
      <w:r w:rsidR="004614AC">
        <w:rPr>
          <w:b/>
        </w:rPr>
        <w:t xml:space="preserve">. </w:t>
      </w:r>
      <w:r w:rsidR="004614AC">
        <w:t xml:space="preserve"> </w:t>
      </w:r>
      <w:r w:rsidRPr="00DF28E4">
        <w:t>In the event that</w:t>
      </w:r>
      <w:r w:rsidR="00801ABB" w:rsidRPr="00DF28E4">
        <w:t xml:space="preserve"> </w:t>
      </w:r>
      <w:r w:rsidRPr="00DF28E4">
        <w:t xml:space="preserve">Town Hall is closed due to any reason, including but not limited to inclement weather, this bid will be opened at the same time and place on the next week day that Town Hall is in operation. The Town of Wareham assumes no liability for proposals mistakenly opened due to improperly labeled envelopes </w:t>
      </w:r>
      <w:r w:rsidR="00B81F6E">
        <w:t>which</w:t>
      </w:r>
      <w:r w:rsidRPr="00DF28E4">
        <w:t xml:space="preserve"> will be returned to the proposer without notice.</w:t>
      </w:r>
    </w:p>
    <w:p w:rsidR="00E4139F" w:rsidRDefault="00EB571B" w:rsidP="00DB07F9">
      <w:pPr>
        <w:pStyle w:val="Heading2"/>
      </w:pPr>
      <w:r>
        <w:t>Where the word "signed" appears, it refers to the hand written signature of the individual authorized to execute the contract and where applicable the corporate seal must be affixed. Bids "signed" by any way other than described here will be considered non-responsive.</w:t>
      </w:r>
    </w:p>
    <w:p w:rsidR="00E4139F" w:rsidRPr="00DB07F9" w:rsidRDefault="00EB571B" w:rsidP="00DB07F9">
      <w:pPr>
        <w:pStyle w:val="Heading2"/>
      </w:pPr>
      <w:r>
        <w:t>Certificates of insurance must be submitted by the successful applicant within five</w:t>
      </w:r>
      <w:r w:rsidR="00DB07F9">
        <w:t xml:space="preserve"> </w:t>
      </w:r>
      <w:r w:rsidRPr="00DB07F9">
        <w:t>(5) business days of the request fro</w:t>
      </w:r>
      <w:r w:rsidR="00DB07F9">
        <w:t>m the Town (Also see Section VII</w:t>
      </w:r>
      <w:r w:rsidRPr="00DB07F9">
        <w:t>, "Insurance").</w:t>
      </w:r>
    </w:p>
    <w:p w:rsidR="00801ABB" w:rsidRDefault="00801ABB">
      <w:pPr>
        <w:spacing w:after="46"/>
        <w:ind w:left="768" w:right="43"/>
      </w:pPr>
    </w:p>
    <w:p w:rsidR="00E4139F" w:rsidRDefault="00EB571B" w:rsidP="00DB07F9">
      <w:pPr>
        <w:pStyle w:val="Heading2"/>
      </w:pPr>
      <w:r>
        <w:lastRenderedPageBreak/>
        <w:t>Signed (and sealed when applicable) certification that the proposer has not colluded with any other party in the preparation and submission of his/her bid.</w:t>
      </w:r>
    </w:p>
    <w:p w:rsidR="00DB07F9" w:rsidRDefault="00EB571B" w:rsidP="00DB07F9">
      <w:pPr>
        <w:pStyle w:val="Heading2"/>
      </w:pPr>
      <w:r w:rsidRPr="00DB07F9">
        <w:t>Signed (and sealed when applicable) certificate of indemnification to save harmless the Town of Wareham for all damages to life and property due to his/her negligence or that of his/her sub-contractors, etc. during the term of this contract</w:t>
      </w:r>
      <w:r w:rsidR="00B60FA6" w:rsidRPr="00DB07F9">
        <w:t>.</w:t>
      </w:r>
      <w:r w:rsidR="00DB07F9">
        <w:t xml:space="preserve"> </w:t>
      </w:r>
      <w:r>
        <w:t>(</w:t>
      </w:r>
      <w:proofErr w:type="gramStart"/>
      <w:r>
        <w:t>use</w:t>
      </w:r>
      <w:proofErr w:type="gramEnd"/>
      <w:r>
        <w:t xml:space="preserve"> form attached).</w:t>
      </w:r>
    </w:p>
    <w:p w:rsidR="00CA0500" w:rsidRDefault="00EB571B" w:rsidP="00DB07F9">
      <w:pPr>
        <w:pStyle w:val="Heading2"/>
      </w:pPr>
      <w:r>
        <w:t>Signed (and sealed when applicable) certification that the proposer has paid all State taxes due (use form attached).</w:t>
      </w:r>
    </w:p>
    <w:p w:rsidR="002F6F9C" w:rsidRPr="002F6F9C" w:rsidRDefault="00EB571B" w:rsidP="002F6F9C">
      <w:pPr>
        <w:pStyle w:val="Heading2"/>
      </w:pPr>
      <w:r>
        <w:t xml:space="preserve">Signed and sealed certification of vote (for use by Corporations). Bidders </w:t>
      </w:r>
      <w:r w:rsidR="003269E0">
        <w:t xml:space="preserve">may </w:t>
      </w:r>
      <w:r>
        <w:t>submit their own certificate of corporate vote.</w:t>
      </w:r>
      <w:r w:rsidR="002F6F9C">
        <w:t xml:space="preserve"> </w:t>
      </w:r>
    </w:p>
    <w:p w:rsidR="00E4139F" w:rsidRDefault="00EB571B" w:rsidP="00042404">
      <w:pPr>
        <w:pStyle w:val="Heading1"/>
        <w:ind w:left="0"/>
        <w:jc w:val="left"/>
      </w:pPr>
      <w:r>
        <w:t>CONTRACT DOCUMENT</w:t>
      </w:r>
    </w:p>
    <w:p w:rsidR="002F6F9C" w:rsidRDefault="00EB571B" w:rsidP="002F6F9C">
      <w:pPr>
        <w:pStyle w:val="Heading1"/>
        <w:numPr>
          <w:ilvl w:val="0"/>
          <w:numId w:val="0"/>
        </w:numPr>
        <w:jc w:val="both"/>
      </w:pPr>
      <w:r>
        <w:t>The contract documents will consist of all bid forms as attached hereto. In addition, the following documents will be included:</w:t>
      </w:r>
      <w:r w:rsidR="002F6F9C">
        <w:t xml:space="preserve"> </w:t>
      </w:r>
    </w:p>
    <w:p w:rsidR="00E4139F" w:rsidRDefault="00EB571B" w:rsidP="002F6F9C">
      <w:pPr>
        <w:pStyle w:val="Heading2"/>
      </w:pPr>
      <w:r>
        <w:t xml:space="preserve">All submissions </w:t>
      </w:r>
      <w:r w:rsidR="007452A6">
        <w:t>required by Sect. I "Submission Requirements</w:t>
      </w:r>
      <w:r>
        <w:t>"</w:t>
      </w:r>
    </w:p>
    <w:p w:rsidR="00E4139F" w:rsidRDefault="00EB571B" w:rsidP="002F6F9C">
      <w:pPr>
        <w:pStyle w:val="Heading2"/>
      </w:pPr>
      <w:r>
        <w:t>Any IFB addendum</w:t>
      </w:r>
    </w:p>
    <w:p w:rsidR="00E4139F" w:rsidRDefault="00EB571B" w:rsidP="002F6F9C">
      <w:pPr>
        <w:pStyle w:val="Heading2"/>
      </w:pPr>
      <w:r>
        <w:t>Notification of Intent to Award</w:t>
      </w:r>
    </w:p>
    <w:p w:rsidR="00E4139F" w:rsidRDefault="00EB571B" w:rsidP="002F6F9C">
      <w:pPr>
        <w:pStyle w:val="Heading2"/>
      </w:pPr>
      <w:r>
        <w:t>Contract - sample attached</w:t>
      </w:r>
    </w:p>
    <w:p w:rsidR="002F6F9C" w:rsidRDefault="00EB571B" w:rsidP="002F6F9C">
      <w:pPr>
        <w:pStyle w:val="Heading2"/>
      </w:pPr>
      <w:r>
        <w:t>Any other documents by mutual agreement of the Town and successful bidder</w:t>
      </w:r>
    </w:p>
    <w:p w:rsidR="00E4139F" w:rsidRDefault="00EB571B" w:rsidP="00042404">
      <w:pPr>
        <w:pStyle w:val="Heading1"/>
        <w:ind w:left="90"/>
        <w:jc w:val="left"/>
      </w:pPr>
      <w:r>
        <w:t>TERM OF CONTRACT</w:t>
      </w:r>
    </w:p>
    <w:p w:rsidR="00E4139F" w:rsidRDefault="00EB571B" w:rsidP="002F6F9C">
      <w:pPr>
        <w:pStyle w:val="Heading2"/>
      </w:pPr>
      <w:r>
        <w:t>TIME IS OF THE ESSENCE</w:t>
      </w:r>
    </w:p>
    <w:p w:rsidR="00E4139F" w:rsidRDefault="00EB571B" w:rsidP="002F6F9C">
      <w:pPr>
        <w:pStyle w:val="Heading2"/>
      </w:pPr>
      <w:r>
        <w:t>The award of this bid is contingent upon the appropriation of sufficient funds.</w:t>
      </w:r>
    </w:p>
    <w:p w:rsidR="00E4139F" w:rsidRDefault="002F7199" w:rsidP="002F6F9C">
      <w:pPr>
        <w:pStyle w:val="Heading2"/>
      </w:pPr>
      <w:r>
        <w:lastRenderedPageBreak/>
        <w:t>It is anticipated that thi</w:t>
      </w:r>
      <w:r w:rsidR="00EB571B">
        <w:t>s contract will be awarded within thirty (30) days after the bid opening.</w:t>
      </w:r>
    </w:p>
    <w:p w:rsidR="00801ABB" w:rsidRDefault="00EB571B" w:rsidP="006E1395">
      <w:pPr>
        <w:pStyle w:val="Heading2"/>
      </w:pPr>
      <w:r>
        <w:t>The study should be completed by</w:t>
      </w:r>
      <w:r w:rsidR="004614AC">
        <w:t xml:space="preserve"> </w:t>
      </w:r>
      <w:r w:rsidR="00F55BF8">
        <w:t>January 31</w:t>
      </w:r>
      <w:bookmarkStart w:id="0" w:name="_GoBack"/>
      <w:bookmarkEnd w:id="0"/>
      <w:r w:rsidR="00F55BF8">
        <w:t>, 2022.</w:t>
      </w:r>
    </w:p>
    <w:p w:rsidR="00E4139F" w:rsidRDefault="00EB571B" w:rsidP="002F6F9C">
      <w:pPr>
        <w:pStyle w:val="Heading2"/>
      </w:pPr>
      <w:r>
        <w:t xml:space="preserve">All bids for this project are subject to applicable public bidding laws of M.G.L. Chapter 7 §§ 38 A </w:t>
      </w:r>
      <w:r w:rsidRPr="00801ABB">
        <w:rPr>
          <w:vertAlign w:val="superscript"/>
        </w:rPr>
        <w:t>1</w:t>
      </w:r>
      <w:r w:rsidR="00801ABB">
        <w:t>/2</w:t>
      </w:r>
      <w:r>
        <w:t>-0</w:t>
      </w:r>
      <w:r w:rsidR="00E93B79">
        <w:t xml:space="preserve"> the provisions of </w:t>
      </w:r>
      <w:r>
        <w:t>which are deemed to be included</w:t>
      </w:r>
      <w:r w:rsidR="00E93B79">
        <w:t xml:space="preserve"> as of fully set out herein</w:t>
      </w:r>
      <w:r>
        <w:t>.</w:t>
      </w:r>
    </w:p>
    <w:p w:rsidR="00E4139F" w:rsidRDefault="00EB571B" w:rsidP="00042404">
      <w:pPr>
        <w:pStyle w:val="Heading1"/>
        <w:ind w:left="0"/>
        <w:jc w:val="left"/>
      </w:pPr>
      <w:r>
        <w:t>EVALUATION CRITERIA</w:t>
      </w:r>
    </w:p>
    <w:p w:rsidR="006E1395" w:rsidRPr="006E1395" w:rsidRDefault="00EB571B" w:rsidP="006E1395">
      <w:pPr>
        <w:pStyle w:val="Heading1"/>
        <w:numPr>
          <w:ilvl w:val="0"/>
          <w:numId w:val="0"/>
        </w:numPr>
        <w:jc w:val="both"/>
      </w:pPr>
      <w:r>
        <w:t>The successful proposal shall be selected based on the evaluation criteria below which shall be equally applied to all proposals determined to be responsible and responsive. The Town reserves the right to request references from a community for which the Designer has performed work.</w:t>
      </w:r>
    </w:p>
    <w:p w:rsidR="006E1395" w:rsidRPr="006E1395" w:rsidRDefault="00EB571B" w:rsidP="006E1395">
      <w:pPr>
        <w:pStyle w:val="Heading1"/>
        <w:numPr>
          <w:ilvl w:val="0"/>
          <w:numId w:val="0"/>
        </w:numPr>
        <w:jc w:val="both"/>
      </w:pPr>
      <w:r>
        <w:t xml:space="preserve">It is the policy of the </w:t>
      </w:r>
      <w:r w:rsidR="00E93B79">
        <w:t>Town Administrator</w:t>
      </w:r>
      <w:r>
        <w:t xml:space="preserve"> that the designer who is awarded the feasibility study may be eligible to do the construction design.</w:t>
      </w:r>
    </w:p>
    <w:p w:rsidR="00E4139F" w:rsidRPr="00801ABB" w:rsidRDefault="00850A71" w:rsidP="006E1395">
      <w:pPr>
        <w:pStyle w:val="Heading2"/>
      </w:pPr>
      <w:r>
        <w:rPr>
          <w:b/>
        </w:rPr>
        <w:t xml:space="preserve">A </w:t>
      </w:r>
      <w:r w:rsidR="00EB571B" w:rsidRPr="00850A71">
        <w:rPr>
          <w:b/>
        </w:rPr>
        <w:t>RESPONSIVE</w:t>
      </w:r>
      <w:r w:rsidR="00EB571B" w:rsidRPr="00801ABB">
        <w:t xml:space="preserve"> bid meets all the following criteria:</w:t>
      </w:r>
    </w:p>
    <w:p w:rsidR="00E4139F" w:rsidRPr="00801ABB" w:rsidRDefault="00EB571B" w:rsidP="006E1395">
      <w:pPr>
        <w:pStyle w:val="Heading3"/>
      </w:pPr>
      <w:r w:rsidRPr="00801ABB">
        <w:t>Answers all questions as required by this bid document.</w:t>
      </w:r>
    </w:p>
    <w:p w:rsidR="00E4139F" w:rsidRPr="00801ABB" w:rsidRDefault="00EB571B" w:rsidP="006E1395">
      <w:pPr>
        <w:pStyle w:val="Heading3"/>
      </w:pPr>
      <w:r w:rsidRPr="00801ABB">
        <w:t>Includes all forms and certifications required by Sect. I "Submission Requirements.</w:t>
      </w:r>
    </w:p>
    <w:p w:rsidR="00E4139F" w:rsidRPr="00801ABB" w:rsidRDefault="00EB571B" w:rsidP="006E1395">
      <w:pPr>
        <w:pStyle w:val="Heading3"/>
      </w:pPr>
      <w:r w:rsidRPr="00801ABB">
        <w:t>Includes an original narrative statement addressing methodology, a description of the elements of work and a timetable for each phase of work.</w:t>
      </w:r>
    </w:p>
    <w:p w:rsidR="00E4139F" w:rsidRPr="00801ABB" w:rsidRDefault="00EB571B" w:rsidP="006E1395">
      <w:pPr>
        <w:pStyle w:val="Heading3"/>
      </w:pPr>
      <w:r w:rsidRPr="00801ABB">
        <w:t>Includes relevant brochures and studies relating to and reflective of the proposer's experience and quality of work.</w:t>
      </w:r>
    </w:p>
    <w:p w:rsidR="00E4139F" w:rsidRPr="00801ABB" w:rsidRDefault="00EB571B" w:rsidP="006E1395">
      <w:pPr>
        <w:pStyle w:val="Heading3"/>
      </w:pPr>
      <w:r w:rsidRPr="00801ABB">
        <w:t xml:space="preserve">Must have designed a </w:t>
      </w:r>
      <w:r w:rsidR="00801ABB" w:rsidRPr="00DF28E4">
        <w:t xml:space="preserve">Public Safety </w:t>
      </w:r>
      <w:r w:rsidR="003F0FFE" w:rsidRPr="00DF28E4">
        <w:t>Facility</w:t>
      </w:r>
      <w:r w:rsidRPr="00801ABB">
        <w:t xml:space="preserve"> in the past </w:t>
      </w:r>
      <w:r w:rsidR="002A6D96">
        <w:t>three</w:t>
      </w:r>
      <w:r w:rsidRPr="00801ABB">
        <w:t xml:space="preserve"> years.</w:t>
      </w:r>
    </w:p>
    <w:p w:rsidR="00801ABB" w:rsidRDefault="00EB571B" w:rsidP="006E1395">
      <w:pPr>
        <w:pStyle w:val="Heading3"/>
      </w:pPr>
      <w:r w:rsidRPr="00801ABB">
        <w:t>Must demonstrate expertise in land use planning for a municipal, public safety complex.</w:t>
      </w:r>
    </w:p>
    <w:p w:rsidR="006E1395" w:rsidRPr="006E1395" w:rsidRDefault="006E1395" w:rsidP="006E1395"/>
    <w:p w:rsidR="00E4139F" w:rsidRPr="00801ABB" w:rsidRDefault="00EB571B" w:rsidP="006E1395">
      <w:pPr>
        <w:pStyle w:val="Heading2"/>
      </w:pPr>
      <w:r w:rsidRPr="00DF28E4">
        <w:rPr>
          <w:b/>
        </w:rPr>
        <w:lastRenderedPageBreak/>
        <w:t>A RESPONSIBLE</w:t>
      </w:r>
      <w:r w:rsidRPr="00801ABB">
        <w:t xml:space="preserve"> bidder meets all the following criteria:</w:t>
      </w:r>
    </w:p>
    <w:p w:rsidR="00E4139F" w:rsidRPr="006E1395" w:rsidRDefault="00EB571B" w:rsidP="006E1395">
      <w:pPr>
        <w:pStyle w:val="Heading3"/>
      </w:pPr>
      <w:r w:rsidRPr="006E1395">
        <w:t>Provides the names, addresses and MA registration Numbers of the officers, directors and owners or principals of the design firm.</w:t>
      </w:r>
    </w:p>
    <w:p w:rsidR="00E4139F" w:rsidRPr="006E1395" w:rsidRDefault="00EB571B" w:rsidP="006E1395">
      <w:pPr>
        <w:pStyle w:val="Heading3"/>
      </w:pPr>
      <w:r w:rsidRPr="006E1395">
        <w:t>Provides a list and the final costs of similar projects undertaken in New England within the last ten years.</w:t>
      </w:r>
    </w:p>
    <w:p w:rsidR="00E4139F" w:rsidRPr="006E1395" w:rsidRDefault="00EB571B" w:rsidP="006E1395">
      <w:pPr>
        <w:pStyle w:val="Heading3"/>
      </w:pPr>
      <w:r w:rsidRPr="006E1395">
        <w:t>Describes directly relevant experience in other projects of similar type, size and scope.</w:t>
      </w:r>
    </w:p>
    <w:p w:rsidR="00E4139F" w:rsidRPr="006E1395" w:rsidRDefault="00EB571B" w:rsidP="006E1395">
      <w:pPr>
        <w:pStyle w:val="Heading3"/>
      </w:pPr>
      <w:r w:rsidRPr="006E1395">
        <w:t xml:space="preserve">Provides a list of all current projects, contact names and telephone </w:t>
      </w:r>
      <w:proofErr w:type="gramStart"/>
      <w:r w:rsidRPr="006E1395">
        <w:t>numbers</w:t>
      </w:r>
      <w:proofErr w:type="gramEnd"/>
      <w:r w:rsidRPr="006E1395">
        <w:t>.</w:t>
      </w:r>
      <w:r w:rsidR="00942663" w:rsidRPr="003722AC">
        <w:rPr>
          <w:noProof/>
        </w:rPr>
        <w:drawing>
          <wp:inline distT="0" distB="0" distL="0" distR="0">
            <wp:extent cx="9525" cy="9525"/>
            <wp:effectExtent l="0" t="0" r="0" b="0"/>
            <wp:docPr id="30" name="Picture 12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4139F" w:rsidRPr="006E1395" w:rsidRDefault="00EB571B" w:rsidP="006E1395">
      <w:pPr>
        <w:pStyle w:val="Heading3"/>
      </w:pPr>
      <w:r w:rsidRPr="006E1395">
        <w:t>Provides brief resumes of key staff who will be assigned to this project and sufficient data on each individual seeking access to the police station to allow for a background security check.</w:t>
      </w:r>
    </w:p>
    <w:p w:rsidR="00E4139F" w:rsidRPr="006E1395" w:rsidRDefault="00EB571B" w:rsidP="006E1395">
      <w:pPr>
        <w:pStyle w:val="Heading3"/>
      </w:pPr>
      <w:r w:rsidRPr="006E1395">
        <w:t>Identifies the individual who will have direct daily supervisory responsibility for the project.</w:t>
      </w:r>
    </w:p>
    <w:p w:rsidR="00E4139F" w:rsidRPr="006E1395" w:rsidRDefault="00EB571B" w:rsidP="006E1395">
      <w:pPr>
        <w:pStyle w:val="Heading3"/>
      </w:pPr>
      <w:r w:rsidRPr="006E1395">
        <w:t>Provides the names and qualifications of consultants or specialists to be hired by the designer.</w:t>
      </w:r>
    </w:p>
    <w:p w:rsidR="00E4139F" w:rsidRPr="006E1395" w:rsidRDefault="00EB571B" w:rsidP="006E1395">
      <w:pPr>
        <w:pStyle w:val="Heading3"/>
      </w:pPr>
      <w:r w:rsidRPr="006E1395">
        <w:t>Provides a time table of tasks associated with the project.</w:t>
      </w:r>
    </w:p>
    <w:p w:rsidR="00E4139F" w:rsidRPr="006E1395" w:rsidRDefault="00EB571B" w:rsidP="006E1395">
      <w:pPr>
        <w:pStyle w:val="Heading3"/>
      </w:pPr>
      <w:r w:rsidRPr="006E1395">
        <w:t>Provides current financial information relative to the firm/individual's stability at the request of the Town.</w:t>
      </w:r>
    </w:p>
    <w:p w:rsidR="00E4139F" w:rsidRPr="006E1395" w:rsidRDefault="00EB571B" w:rsidP="006E1395">
      <w:pPr>
        <w:pStyle w:val="Heading3"/>
      </w:pPr>
      <w:r w:rsidRPr="006E1395">
        <w:t>Provides a statement that the information provided is correct, under the penalties of perjury. (G.L. c. 7, § 38E)</w:t>
      </w:r>
    </w:p>
    <w:p w:rsidR="008F6173" w:rsidRPr="006E1395" w:rsidRDefault="00EB571B" w:rsidP="006E1395">
      <w:pPr>
        <w:pStyle w:val="Heading3"/>
      </w:pPr>
      <w:r w:rsidRPr="006E1395">
        <w:t>Demonstrates experience and familiarity with MGL c. 149.</w:t>
      </w:r>
      <w:r w:rsidR="00942663" w:rsidRPr="003722AC">
        <w:rPr>
          <w:noProof/>
        </w:rPr>
        <w:drawing>
          <wp:inline distT="0" distB="0" distL="0" distR="0">
            <wp:extent cx="9525" cy="9525"/>
            <wp:effectExtent l="0" t="0" r="0" b="0"/>
            <wp:docPr id="29" name="Picture 12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C3C69" w:rsidRPr="006E1395" w:rsidRDefault="00EB571B" w:rsidP="006E1395">
      <w:pPr>
        <w:pStyle w:val="Heading3"/>
      </w:pPr>
      <w:r w:rsidRPr="006E1395">
        <w:t>Provides a narrative on how the Designer will work with the intended users of the facility to develop the Program and Preliminary Campus and Facility Designs, what the approach to the project will be, and any special qualifications, abilities or knowledge that the applicant brings to the project, and any other information that will serve to strengthen the applicant's proposal.</w:t>
      </w:r>
    </w:p>
    <w:p w:rsidR="00E4139F" w:rsidRDefault="00EB571B" w:rsidP="006E1395">
      <w:pPr>
        <w:pStyle w:val="Heading3"/>
        <w:sectPr w:rsidR="00E4139F" w:rsidSect="003269E0">
          <w:headerReference w:type="even" r:id="rId11"/>
          <w:headerReference w:type="default" r:id="rId12"/>
          <w:headerReference w:type="first" r:id="rId13"/>
          <w:footerReference w:type="first" r:id="rId14"/>
          <w:pgSz w:w="12240" w:h="15840"/>
          <w:pgMar w:top="797" w:right="1901" w:bottom="2291" w:left="1565" w:header="715" w:footer="720" w:gutter="0"/>
          <w:cols w:space="720"/>
          <w:docGrid w:linePitch="326"/>
        </w:sectPr>
      </w:pPr>
      <w:r w:rsidRPr="006E1395">
        <w:t>Agrees to execute a contract with the Town within five (5) days,</w:t>
      </w:r>
      <w:r w:rsidR="00917139" w:rsidRPr="006E1395">
        <w:t xml:space="preserve"> </w:t>
      </w:r>
      <w:r w:rsidR="000E7F04" w:rsidRPr="006E1395">
        <w:t>Saturdays, Sundays and Legal Holidays excluded. (See sample contract attached to this RFP).</w:t>
      </w:r>
    </w:p>
    <w:p w:rsidR="00E4139F" w:rsidRPr="00DB07F9" w:rsidRDefault="00EB571B" w:rsidP="006E1395">
      <w:pPr>
        <w:pStyle w:val="Heading2"/>
      </w:pPr>
      <w:r w:rsidRPr="00DB07F9">
        <w:lastRenderedPageBreak/>
        <w:t>The ratings of "highly advantageous"</w:t>
      </w:r>
      <w:r w:rsidR="00E93B79" w:rsidRPr="00DB07F9">
        <w:t>(5 points)</w:t>
      </w:r>
      <w:r w:rsidRPr="00DB07F9">
        <w:t>, "advantageous"</w:t>
      </w:r>
      <w:r w:rsidR="00E93B79" w:rsidRPr="00DB07F9">
        <w:t>(3 points)</w:t>
      </w:r>
      <w:r w:rsidRPr="00DB07F9">
        <w:t>, "not advantageous"</w:t>
      </w:r>
      <w:r w:rsidR="00E93B79" w:rsidRPr="00DB07F9">
        <w:t xml:space="preserve"> (0 points)</w:t>
      </w:r>
      <w:r w:rsidRPr="00DB07F9">
        <w:t>,</w:t>
      </w:r>
      <w:r w:rsidR="00E93B79" w:rsidRPr="00DB07F9">
        <w:t xml:space="preserve"> </w:t>
      </w:r>
      <w:r w:rsidRPr="00DB07F9">
        <w:t>will be used to evaluate the following features of each proposal:</w:t>
      </w:r>
    </w:p>
    <w:p w:rsidR="00E4139F" w:rsidRPr="00DF28E4" w:rsidRDefault="00EB571B" w:rsidP="006E1395">
      <w:pPr>
        <w:pStyle w:val="Heading3"/>
      </w:pPr>
      <w:r w:rsidRPr="00DF28E4">
        <w:t>Prior similar experience and technical skill in the field.</w:t>
      </w:r>
    </w:p>
    <w:p w:rsidR="00E4139F" w:rsidRPr="00DF28E4" w:rsidRDefault="00EB571B" w:rsidP="006E1395">
      <w:pPr>
        <w:pStyle w:val="Heading3"/>
      </w:pPr>
      <w:r w:rsidRPr="00DF28E4">
        <w:t>The experience with other projects of similar type, size and scope.</w:t>
      </w:r>
    </w:p>
    <w:p w:rsidR="00E4139F" w:rsidRPr="00DF28E4" w:rsidRDefault="00EB571B" w:rsidP="006E1395">
      <w:pPr>
        <w:pStyle w:val="Heading3"/>
      </w:pPr>
      <w:r w:rsidRPr="00DF28E4">
        <w:t>The past performance record with other municipalities working on similar projects.</w:t>
      </w:r>
    </w:p>
    <w:p w:rsidR="00E4139F" w:rsidRPr="00DF28E4" w:rsidRDefault="00EB571B" w:rsidP="006E1395">
      <w:pPr>
        <w:pStyle w:val="Heading3"/>
      </w:pPr>
      <w:r w:rsidRPr="00DF28E4">
        <w:t>The professional quality o</w:t>
      </w:r>
      <w:r w:rsidR="002F7199">
        <w:t>f</w:t>
      </w:r>
      <w:r w:rsidRPr="00DF28E4">
        <w:t xml:space="preserve"> work as reflected by the narrative statement.</w:t>
      </w:r>
    </w:p>
    <w:p w:rsidR="00E4139F" w:rsidRPr="00DF28E4" w:rsidRDefault="00EB571B" w:rsidP="006E1395">
      <w:pPr>
        <w:pStyle w:val="Heading3"/>
      </w:pPr>
      <w:r w:rsidRPr="00DF28E4">
        <w:t>The professional quality of work as reflected by the submitted studies and brochures.</w:t>
      </w:r>
    </w:p>
    <w:p w:rsidR="00E4139F" w:rsidRPr="00DF28E4" w:rsidRDefault="00EB571B" w:rsidP="006E1395">
      <w:pPr>
        <w:pStyle w:val="Heading3"/>
      </w:pPr>
      <w:r w:rsidRPr="00DF28E4">
        <w:t>Financial stability.</w:t>
      </w:r>
    </w:p>
    <w:p w:rsidR="00E4139F" w:rsidRPr="00DF28E4" w:rsidRDefault="00EB571B" w:rsidP="006E1395">
      <w:pPr>
        <w:pStyle w:val="Heading3"/>
      </w:pPr>
      <w:r w:rsidRPr="00DF28E4">
        <w:t>The ability to meet the timetable established by the Town.</w:t>
      </w:r>
    </w:p>
    <w:p w:rsidR="00E4139F" w:rsidRPr="00DF28E4" w:rsidRDefault="00EB571B" w:rsidP="006E1395">
      <w:pPr>
        <w:pStyle w:val="Heading3"/>
      </w:pPr>
      <w:r w:rsidRPr="00DF28E4">
        <w:t>The ability of the applicant to understand the town's needs as shown in the written proposal.</w:t>
      </w:r>
    </w:p>
    <w:p w:rsidR="00E4139F" w:rsidRDefault="00EB571B" w:rsidP="006E1395">
      <w:pPr>
        <w:pStyle w:val="Heading3"/>
      </w:pPr>
      <w:r w:rsidRPr="00DF28E4">
        <w:t>The ability to institute controls to insure completion of the study in accordance with the set time schedule and budget.</w:t>
      </w:r>
    </w:p>
    <w:p w:rsidR="006E1395" w:rsidRPr="006E1395" w:rsidRDefault="006E1395" w:rsidP="006E1395">
      <w:pPr>
        <w:pStyle w:val="Heading1"/>
        <w:numPr>
          <w:ilvl w:val="0"/>
          <w:numId w:val="0"/>
        </w:numPr>
        <w:ind w:left="1890"/>
        <w:jc w:val="both"/>
      </w:pPr>
    </w:p>
    <w:p w:rsidR="006E1395" w:rsidRPr="00D75250" w:rsidRDefault="00EB571B" w:rsidP="00042404">
      <w:pPr>
        <w:pStyle w:val="Heading1"/>
        <w:ind w:left="0"/>
        <w:jc w:val="left"/>
      </w:pPr>
      <w:r w:rsidRPr="00D75250">
        <w:t>PRICE EVALUATION</w:t>
      </w:r>
    </w:p>
    <w:p w:rsidR="00801ABB" w:rsidRPr="00D75250" w:rsidRDefault="00942663" w:rsidP="006E1395">
      <w:pPr>
        <w:pStyle w:val="Heading2"/>
      </w:pPr>
      <w:r w:rsidRPr="00D75250">
        <w:rPr>
          <w:noProof/>
        </w:rPr>
        <w:drawing>
          <wp:anchor distT="0" distB="0" distL="114300" distR="114300" simplePos="0" relativeHeight="251654144" behindDoc="0" locked="0" layoutInCell="1" allowOverlap="0">
            <wp:simplePos x="0" y="0"/>
            <wp:positionH relativeFrom="page">
              <wp:posOffset>1005840</wp:posOffset>
            </wp:positionH>
            <wp:positionV relativeFrom="page">
              <wp:posOffset>381000</wp:posOffset>
            </wp:positionV>
            <wp:extent cx="3175" cy="3175"/>
            <wp:effectExtent l="0" t="0" r="0" b="0"/>
            <wp:wrapTopAndBottom/>
            <wp:docPr id="48" name="Picture 1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71B" w:rsidRPr="00D75250">
        <w:t>The FEE for this study may not exceed $</w:t>
      </w:r>
      <w:r w:rsidR="00D75250" w:rsidRPr="00D75250">
        <w:rPr>
          <w:noProof/>
        </w:rPr>
        <w:t>150,000</w:t>
      </w:r>
    </w:p>
    <w:p w:rsidR="006E1395" w:rsidRDefault="00EB571B" w:rsidP="006E1395">
      <w:pPr>
        <w:pStyle w:val="Heading2"/>
      </w:pPr>
      <w:r w:rsidRPr="00DB07F9">
        <w:t>The fee will be negotiated. If the fee cannot be negotiated after a reasonable period of time to an acceptable amount with the top-ranked finalist, the Committee will negotiate the fee with the next highest ranked finalist until an acceptable fee is arrived at.</w:t>
      </w:r>
    </w:p>
    <w:p w:rsidR="00E4139F" w:rsidRPr="00DF28E4" w:rsidRDefault="00EB571B" w:rsidP="00042404">
      <w:pPr>
        <w:pStyle w:val="Heading1"/>
        <w:ind w:left="-90"/>
        <w:jc w:val="left"/>
      </w:pPr>
      <w:r w:rsidRPr="00DF28E4">
        <w:t>PRE-BID CO</w:t>
      </w:r>
      <w:r w:rsidR="00A37BF6">
        <w:t>N</w:t>
      </w:r>
      <w:r w:rsidRPr="00DF28E4">
        <w:t>FERENCE</w:t>
      </w:r>
    </w:p>
    <w:p w:rsidR="00E4139F" w:rsidRPr="006E1395" w:rsidRDefault="00EB571B" w:rsidP="006E1395">
      <w:pPr>
        <w:pStyle w:val="Heading1"/>
        <w:numPr>
          <w:ilvl w:val="0"/>
          <w:numId w:val="0"/>
        </w:numPr>
        <w:jc w:val="left"/>
      </w:pPr>
      <w:r w:rsidRPr="00DB07F9">
        <w:t xml:space="preserve">There will be no pre-bid conference. Any prospective bidder requesting a change in or interpretation of existing specifications or terms and conditions must deliver said request for change or interpretation </w:t>
      </w:r>
      <w:r w:rsidRPr="00DB07F9">
        <w:rPr>
          <w:b/>
          <w:u w:val="single" w:color="000000"/>
        </w:rPr>
        <w:t>in writing</w:t>
      </w:r>
      <w:r w:rsidRPr="00DB07F9">
        <w:t xml:space="preserve"> to the Town Administrator no later than 4:00 P.M</w:t>
      </w:r>
      <w:r w:rsidR="004614AC">
        <w:t xml:space="preserve">., Monday, August </w:t>
      </w:r>
      <w:r w:rsidR="00EF253C">
        <w:t>30</w:t>
      </w:r>
      <w:r w:rsidR="004614AC">
        <w:t>, 2021.</w:t>
      </w:r>
    </w:p>
    <w:p w:rsidR="00E4139F" w:rsidRPr="00DB07F9" w:rsidRDefault="00EB571B" w:rsidP="006E1395">
      <w:pPr>
        <w:jc w:val="center"/>
      </w:pPr>
      <w:r w:rsidRPr="00DB07F9">
        <w:t>Mr. Derek Sullivan</w:t>
      </w:r>
    </w:p>
    <w:p w:rsidR="00E4139F" w:rsidRPr="00DB07F9" w:rsidRDefault="00EB571B" w:rsidP="006E1395">
      <w:pPr>
        <w:jc w:val="center"/>
      </w:pPr>
      <w:r w:rsidRPr="00DB07F9">
        <w:t>Town Administrator</w:t>
      </w:r>
    </w:p>
    <w:p w:rsidR="00E4139F" w:rsidRPr="00DB07F9" w:rsidRDefault="00EB571B" w:rsidP="006E1395">
      <w:pPr>
        <w:jc w:val="center"/>
      </w:pPr>
      <w:r w:rsidRPr="00DB07F9">
        <w:t>54 Marion Road, Wareham, MA 02571</w:t>
      </w:r>
    </w:p>
    <w:p w:rsidR="00801ABB" w:rsidRPr="00DB07F9" w:rsidRDefault="00EB571B" w:rsidP="006E1395">
      <w:pPr>
        <w:jc w:val="center"/>
      </w:pPr>
      <w:r w:rsidRPr="00DB07F9">
        <w:t>(508) 291-3100</w:t>
      </w:r>
    </w:p>
    <w:p w:rsidR="00DF50CE" w:rsidRDefault="00DF50CE" w:rsidP="00801ABB">
      <w:pPr>
        <w:spacing w:after="499" w:line="265" w:lineRule="auto"/>
        <w:ind w:left="274" w:right="466" w:hanging="10"/>
        <w:jc w:val="left"/>
        <w:rPr>
          <w:b/>
          <w:sz w:val="22"/>
        </w:rPr>
      </w:pPr>
    </w:p>
    <w:p w:rsidR="00DF50CE" w:rsidRDefault="00DF50CE" w:rsidP="00801ABB">
      <w:pPr>
        <w:spacing w:after="499" w:line="265" w:lineRule="auto"/>
        <w:ind w:left="274" w:right="466" w:hanging="10"/>
        <w:jc w:val="left"/>
        <w:rPr>
          <w:b/>
          <w:sz w:val="22"/>
        </w:rPr>
      </w:pPr>
    </w:p>
    <w:p w:rsidR="00DF50CE" w:rsidRPr="00DB07F9" w:rsidRDefault="00EB571B" w:rsidP="00042404">
      <w:pPr>
        <w:pStyle w:val="Heading1"/>
        <w:ind w:left="0"/>
        <w:jc w:val="left"/>
      </w:pPr>
      <w:r w:rsidRPr="00DB07F9">
        <w:lastRenderedPageBreak/>
        <w:t>INSURANCE</w:t>
      </w:r>
    </w:p>
    <w:p w:rsidR="00DF50CE" w:rsidRPr="00DF50CE" w:rsidRDefault="00EB571B" w:rsidP="0040430C">
      <w:pPr>
        <w:pStyle w:val="Heading2"/>
      </w:pPr>
      <w:r w:rsidRPr="0040430C">
        <w:t xml:space="preserve">Commercial General Liability Insurance - Contractor is to maintain Casualty </w:t>
      </w:r>
      <w:r w:rsidRPr="00DF50CE">
        <w:t>Insurance as follows:</w:t>
      </w:r>
    </w:p>
    <w:p w:rsidR="00E4139F" w:rsidRDefault="00EB571B" w:rsidP="0040430C">
      <w:pPr>
        <w:pStyle w:val="Heading2"/>
        <w:numPr>
          <w:ilvl w:val="0"/>
          <w:numId w:val="0"/>
        </w:numPr>
        <w:ind w:left="630"/>
      </w:pPr>
      <w:r>
        <w:t>Commercial General Liability Insurance with an insurance company qualified to do business in the Commonwealth of Massachusetts and acceptable to the Town, providing a limit of liability of not less than $1,000,000 per occurrence and general aggregate. Such insurance is to include the following extension of coverage.</w:t>
      </w:r>
    </w:p>
    <w:p w:rsidR="00E4139F" w:rsidRDefault="002F7199" w:rsidP="0040430C">
      <w:pPr>
        <w:pStyle w:val="Heading3"/>
      </w:pPr>
      <w:r>
        <w:t>Contractual Liability - $1,</w:t>
      </w:r>
      <w:r w:rsidR="00EB571B">
        <w:t>000,000 per occurrence</w:t>
      </w:r>
    </w:p>
    <w:p w:rsidR="00E4139F" w:rsidRDefault="00EB571B" w:rsidP="0040430C">
      <w:pPr>
        <w:pStyle w:val="Heading3"/>
      </w:pPr>
      <w:r>
        <w:t>Premises Operation Liability - $1</w:t>
      </w:r>
      <w:r w:rsidR="00801ABB">
        <w:t xml:space="preserve">,000,000 </w:t>
      </w:r>
      <w:r>
        <w:t>per occurrence</w:t>
      </w:r>
    </w:p>
    <w:p w:rsidR="00801ABB" w:rsidRDefault="00EB571B" w:rsidP="0040430C">
      <w:pPr>
        <w:pStyle w:val="Heading3"/>
      </w:pPr>
      <w:r>
        <w:t>Independent Contractors Liability - $1</w:t>
      </w:r>
      <w:r w:rsidR="00801ABB">
        <w:t>,000.</w:t>
      </w:r>
      <w:r>
        <w:t xml:space="preserve">00 per occurrence </w:t>
      </w:r>
    </w:p>
    <w:p w:rsidR="00E4139F" w:rsidRDefault="00EB571B" w:rsidP="0040430C">
      <w:pPr>
        <w:pStyle w:val="Heading3"/>
      </w:pPr>
      <w:r>
        <w:t>Explosion, Collapse and Underground Property Damage - $1,000,000 per occurrence</w:t>
      </w:r>
    </w:p>
    <w:p w:rsidR="00801ABB" w:rsidRDefault="00EB571B" w:rsidP="0040430C">
      <w:pPr>
        <w:pStyle w:val="Heading3"/>
      </w:pPr>
      <w:r>
        <w:t>Personal Liability - $1,000,000 per occurrence</w:t>
      </w:r>
    </w:p>
    <w:p w:rsidR="00801ABB" w:rsidRDefault="00EB571B" w:rsidP="0040430C">
      <w:pPr>
        <w:pStyle w:val="Heading3"/>
      </w:pPr>
      <w:r>
        <w:t>Products Liability - $1</w:t>
      </w:r>
      <w:r w:rsidR="00801ABB">
        <w:t xml:space="preserve">,000,000 </w:t>
      </w:r>
      <w:r>
        <w:t xml:space="preserve">per </w:t>
      </w:r>
      <w:r w:rsidR="00801ABB">
        <w:t>occurrence</w:t>
      </w:r>
    </w:p>
    <w:p w:rsidR="0040430C" w:rsidRDefault="0040430C" w:rsidP="0040430C">
      <w:pPr>
        <w:pStyle w:val="Heading1"/>
        <w:numPr>
          <w:ilvl w:val="0"/>
          <w:numId w:val="0"/>
        </w:numPr>
        <w:jc w:val="both"/>
        <w:rPr>
          <w:sz w:val="24"/>
        </w:rPr>
      </w:pPr>
    </w:p>
    <w:p w:rsidR="00801ABB" w:rsidRDefault="00EB571B" w:rsidP="0040430C">
      <w:pPr>
        <w:pStyle w:val="Heading2"/>
      </w:pPr>
      <w:r>
        <w:t>Automobile Liability Insurance with an Insurance Company qualified to do business in the Commonwealth of Massachusetts and acceptable to the Town providing a limit of liability not less than those specified below. Such insurance is to include claims arising out of vehicles owned by contractor, hired by contractor, or owned by others acting on behalf of or under the direction of the contractor.</w:t>
      </w:r>
      <w:r w:rsidR="00801ABB">
        <w:tab/>
      </w:r>
    </w:p>
    <w:p w:rsidR="0040430C" w:rsidRDefault="00EB571B" w:rsidP="0040430C">
      <w:pPr>
        <w:pStyle w:val="Heading3"/>
      </w:pPr>
      <w:r>
        <w:t>Bodily Injury Liability of not less than $500,000 per accident, bodily injury and property damage combined</w:t>
      </w:r>
    </w:p>
    <w:p w:rsidR="0040430C" w:rsidRPr="0040430C" w:rsidRDefault="0040430C" w:rsidP="0040430C">
      <w:pPr>
        <w:pStyle w:val="Heading2"/>
        <w:numPr>
          <w:ilvl w:val="0"/>
          <w:numId w:val="0"/>
        </w:numPr>
      </w:pPr>
    </w:p>
    <w:p w:rsidR="00E4139F" w:rsidRDefault="00EB571B" w:rsidP="0040430C">
      <w:pPr>
        <w:pStyle w:val="Heading2"/>
      </w:pPr>
      <w:r>
        <w:t>Workmen's Compensation Insurance - The contractor shall furnish the Town with certificates of insurance showing that all his/her employees who shall be connected with this work are protected under Workmen's Compensation Insurance Policies.</w:t>
      </w:r>
    </w:p>
    <w:p w:rsidR="00E4139F" w:rsidRDefault="00EB571B" w:rsidP="0040430C">
      <w:pPr>
        <w:pStyle w:val="Heading3"/>
      </w:pPr>
      <w:r>
        <w:t xml:space="preserve">Coverage </w:t>
      </w:r>
      <w:proofErr w:type="gramStart"/>
      <w:r>
        <w:t>A</w:t>
      </w:r>
      <w:proofErr w:type="gramEnd"/>
      <w:r>
        <w:t xml:space="preserve"> - Massachusetts</w:t>
      </w:r>
    </w:p>
    <w:p w:rsidR="00E4139F" w:rsidRDefault="00EB571B" w:rsidP="0040430C">
      <w:pPr>
        <w:pStyle w:val="Heading3"/>
      </w:pPr>
      <w:r>
        <w:t>Coverage B - $500,000 per insuring agreement</w:t>
      </w:r>
    </w:p>
    <w:p w:rsidR="0040430C" w:rsidRPr="0040430C" w:rsidRDefault="0040430C" w:rsidP="0040430C"/>
    <w:p w:rsidR="00E4139F" w:rsidRDefault="00801ABB" w:rsidP="0040430C">
      <w:pPr>
        <w:pStyle w:val="Heading2"/>
      </w:pPr>
      <w:r>
        <w:lastRenderedPageBreak/>
        <w:t>T</w:t>
      </w:r>
      <w:r w:rsidR="00EB571B">
        <w:t>he Town of Wareham is to be included as an additional insured under contractor's policies of insurance for claims arising out of the activities of the contractor, or anyone acting in conjunction with the contractor. Prior to the commencement of the work, contractor will cause to be delivered to the Procurement Office, Town of Wareham Certificates of Insurance evidencing the foregoing. The Certificates of</w:t>
      </w:r>
      <w:r w:rsidR="0040430C">
        <w:t xml:space="preserve"> </w:t>
      </w:r>
      <w:r w:rsidR="00EB571B">
        <w:t>Insurance are to provide that the Town of Wareham in care of its Procurement Officer shall be given at least 30 days advance notice of cancellation, intent not to renew, or material change in coverage.</w:t>
      </w:r>
    </w:p>
    <w:p w:rsidR="00E4139F" w:rsidRDefault="00EB571B" w:rsidP="0040430C">
      <w:pPr>
        <w:pStyle w:val="Heading2"/>
      </w:pPr>
      <w:r>
        <w:t xml:space="preserve">Bidder hereby agrees to save and hold the Town of Wareham, its agents, servants, and </w:t>
      </w:r>
      <w:r w:rsidR="00DF28E4">
        <w:t xml:space="preserve">  </w:t>
      </w:r>
      <w:r>
        <w:t xml:space="preserve">employees, </w:t>
      </w:r>
      <w:r w:rsidR="000839B5">
        <w:t>h</w:t>
      </w:r>
      <w:r>
        <w:t>armless from any and all claims arising out of the activities of</w:t>
      </w:r>
      <w:r w:rsidR="0040430C">
        <w:t xml:space="preserve"> </w:t>
      </w:r>
      <w:r>
        <w:t>contractor, its agents, servants, employees, and invitee or subcontractors.</w:t>
      </w:r>
    </w:p>
    <w:p w:rsidR="00E4139F" w:rsidRDefault="00EB571B" w:rsidP="00042404">
      <w:pPr>
        <w:pStyle w:val="Heading1"/>
        <w:ind w:left="0"/>
        <w:jc w:val="left"/>
      </w:pPr>
      <w:r>
        <w:t>AFFIRMATIVE ACTION</w:t>
      </w:r>
    </w:p>
    <w:p w:rsidR="00E4139F" w:rsidRDefault="00EB571B" w:rsidP="0040430C">
      <w:pPr>
        <w:pStyle w:val="Heading1"/>
        <w:numPr>
          <w:ilvl w:val="0"/>
          <w:numId w:val="0"/>
        </w:numPr>
        <w:jc w:val="both"/>
      </w:pPr>
      <w:r w:rsidRPr="00DB07F9">
        <w:t>It is understood and agreed that it shall be a material breach of any contract resulting from this bid for the contractor to engage in any practice which shall violate any provision of Massachusetts General Laws, Chapter 151B, relative to discrimination in hiring, discharge, compensation, or terms, conditions or privileges of employment because of race, color, religion, sex, national origin, ancestry, age, sexual orientation or disability.</w:t>
      </w:r>
    </w:p>
    <w:p w:rsidR="0040430C" w:rsidRPr="0040430C" w:rsidRDefault="0040430C" w:rsidP="0040430C"/>
    <w:p w:rsidR="00E4139F" w:rsidRDefault="00EB571B" w:rsidP="00042404">
      <w:pPr>
        <w:pStyle w:val="Heading1"/>
        <w:ind w:left="0"/>
        <w:jc w:val="left"/>
      </w:pPr>
      <w:r>
        <w:t>ASSIGNMENT OF CONTRACT</w:t>
      </w:r>
    </w:p>
    <w:p w:rsidR="00E4139F" w:rsidRDefault="00EB571B" w:rsidP="0040430C">
      <w:pPr>
        <w:pStyle w:val="Heading1"/>
        <w:numPr>
          <w:ilvl w:val="0"/>
          <w:numId w:val="0"/>
        </w:numPr>
        <w:jc w:val="both"/>
      </w:pPr>
      <w:r w:rsidRPr="00DB07F9">
        <w:t>The contractor shall not be permitted to either assign or underlet the contract, nor assign either legally or equitable any monies hereunder, or its claim thereto without previous written consent of the Awarding Authority the Town Administrator. Such consent shall not be unreasonable withheld.</w:t>
      </w:r>
      <w:r>
        <w:br w:type="page"/>
      </w:r>
    </w:p>
    <w:p w:rsidR="00E4139F" w:rsidRPr="00DB07F9" w:rsidRDefault="00EB571B" w:rsidP="00042404">
      <w:pPr>
        <w:pStyle w:val="Heading1"/>
        <w:ind w:left="0"/>
        <w:jc w:val="left"/>
        <w:rPr>
          <w:u w:val="single" w:color="000000"/>
        </w:rPr>
      </w:pPr>
      <w:r w:rsidRPr="00DB07F9">
        <w:lastRenderedPageBreak/>
        <w:t>PUR</w:t>
      </w:r>
      <w:r w:rsidR="003F0FFE" w:rsidRPr="00DB07F9">
        <w:t>POSE DESCRIPTION (SPECIFICATIONS)</w:t>
      </w:r>
      <w:r w:rsidRPr="00DB07F9">
        <w:rPr>
          <w:u w:val="single" w:color="000000"/>
        </w:rPr>
        <w:t>:</w:t>
      </w:r>
    </w:p>
    <w:p w:rsidR="003F0FFE" w:rsidRPr="00DB07F9" w:rsidRDefault="003F0FFE" w:rsidP="006E5135">
      <w:pPr>
        <w:pStyle w:val="Heading2"/>
      </w:pPr>
      <w:r w:rsidRPr="00DB07F9">
        <w:t>PURPOSE:</w:t>
      </w:r>
    </w:p>
    <w:p w:rsidR="00E4139F" w:rsidRDefault="00EB571B" w:rsidP="00850A71">
      <w:pPr>
        <w:pStyle w:val="Heading2"/>
        <w:numPr>
          <w:ilvl w:val="0"/>
          <w:numId w:val="0"/>
        </w:numPr>
        <w:ind w:left="630"/>
      </w:pPr>
      <w:r>
        <w:t>The Town of Wareham is soliciting design services to evaluate the needs o</w:t>
      </w:r>
      <w:r w:rsidR="003F0FFE">
        <w:t>f the Wareham Police Department, Wareham Emergency Medical Services and Wareham Department of Natural Resources</w:t>
      </w:r>
      <w:r>
        <w:t xml:space="preserve"> to determine how best the proposed site</w:t>
      </w:r>
      <w:r w:rsidR="003F0FFE">
        <w:t>s</w:t>
      </w:r>
      <w:r>
        <w:t xml:space="preserve"> can be utilized for a public safety </w:t>
      </w:r>
      <w:r w:rsidR="003F0FFE">
        <w:t>facility.</w:t>
      </w:r>
    </w:p>
    <w:p w:rsidR="00E4139F" w:rsidRDefault="00EB571B" w:rsidP="00850A71">
      <w:pPr>
        <w:pStyle w:val="Heading2"/>
        <w:numPr>
          <w:ilvl w:val="0"/>
          <w:numId w:val="0"/>
        </w:numPr>
        <w:ind w:left="630"/>
      </w:pPr>
      <w:r>
        <w:t xml:space="preserve">The following sections are intended to provide a guideline to interested designers to submit to the voters of Wareham, programming and design recommendations for a </w:t>
      </w:r>
      <w:r w:rsidR="003F0FFE">
        <w:t>Public Safety Facility</w:t>
      </w:r>
      <w:r>
        <w:t xml:space="preserve"> that will meet the needs of the Wareham Police Department</w:t>
      </w:r>
      <w:r w:rsidR="003F0FFE">
        <w:t>, Wareham EMS, and the Department of Natural Resources</w:t>
      </w:r>
      <w:r>
        <w:t xml:space="preserve"> over the next thirty (30)</w:t>
      </w:r>
      <w:r w:rsidR="003F0FFE">
        <w:t xml:space="preserve"> to fifty (50)</w:t>
      </w:r>
      <w:r>
        <w:t xml:space="preserve"> years.</w:t>
      </w:r>
    </w:p>
    <w:p w:rsidR="00E4139F" w:rsidRDefault="00EB571B" w:rsidP="00850A71">
      <w:pPr>
        <w:pStyle w:val="Heading2"/>
        <w:numPr>
          <w:ilvl w:val="0"/>
          <w:numId w:val="0"/>
        </w:numPr>
        <w:ind w:left="630"/>
      </w:pPr>
      <w:r>
        <w:t>It shall be understood throughout this process that it is the express intent of the Town to con</w:t>
      </w:r>
      <w:r w:rsidR="003F0FFE">
        <w:t>sider, with this study, a safe</w:t>
      </w:r>
      <w:r>
        <w:t xml:space="preserve"> and </w:t>
      </w:r>
      <w:r w:rsidR="003F0FFE">
        <w:t>efficiently functional facility</w:t>
      </w:r>
      <w:r>
        <w:t xml:space="preserve"> to accommodate its public safety needs.</w:t>
      </w:r>
    </w:p>
    <w:p w:rsidR="00E4139F" w:rsidRPr="00D75250" w:rsidRDefault="00EB571B" w:rsidP="006E5135">
      <w:pPr>
        <w:pStyle w:val="Heading2"/>
      </w:pPr>
      <w:r w:rsidRPr="00D75250">
        <w:rPr>
          <w:u w:color="000000"/>
        </w:rPr>
        <w:t>SCOPE OF SERVICES:</w:t>
      </w:r>
    </w:p>
    <w:p w:rsidR="00E4139F" w:rsidRPr="00D75250" w:rsidRDefault="00EB571B" w:rsidP="00850A71">
      <w:pPr>
        <w:pStyle w:val="Heading2"/>
        <w:numPr>
          <w:ilvl w:val="0"/>
          <w:numId w:val="0"/>
        </w:numPr>
        <w:ind w:left="630"/>
      </w:pPr>
      <w:r w:rsidRPr="00D75250">
        <w:t>The general scope of work shall include, but not limited to the following tasks:</w:t>
      </w:r>
    </w:p>
    <w:p w:rsidR="003F0FFE" w:rsidRPr="00DB07F9" w:rsidRDefault="003F0FFE" w:rsidP="006E5135">
      <w:pPr>
        <w:pStyle w:val="Heading3"/>
      </w:pPr>
      <w:r w:rsidRPr="00DB07F9">
        <w:t>Programing:</w:t>
      </w:r>
    </w:p>
    <w:p w:rsidR="003F0FFE" w:rsidRPr="00DB07F9" w:rsidRDefault="003F0FFE" w:rsidP="006E5135">
      <w:pPr>
        <w:pStyle w:val="Heading4"/>
      </w:pPr>
      <w:r w:rsidRPr="00DB07F9">
        <w:t>Wareham Police Department, Wareham Emergency Medical Services, Department of Natural Resources.</w:t>
      </w:r>
    </w:p>
    <w:p w:rsidR="006E5135" w:rsidRPr="006E5135" w:rsidRDefault="003F0FFE" w:rsidP="006E5135">
      <w:pPr>
        <w:pStyle w:val="Heading5"/>
      </w:pPr>
      <w:r w:rsidRPr="006E5135">
        <w:t>Existing</w:t>
      </w:r>
      <w:r w:rsidR="0040430C" w:rsidRPr="006E5135">
        <w:t>:</w:t>
      </w:r>
    </w:p>
    <w:p w:rsidR="003F0FFE" w:rsidRDefault="003F0FFE" w:rsidP="006E5135">
      <w:pPr>
        <w:pStyle w:val="Heading6"/>
      </w:pPr>
      <w:r>
        <w:t>Department performance statistics</w:t>
      </w:r>
    </w:p>
    <w:p w:rsidR="003F0FFE" w:rsidRDefault="003F0FFE" w:rsidP="006E5135">
      <w:pPr>
        <w:pStyle w:val="Heading6"/>
      </w:pPr>
      <w:r>
        <w:t>Personnel</w:t>
      </w:r>
    </w:p>
    <w:p w:rsidR="003F0FFE" w:rsidRDefault="00240097" w:rsidP="006E5135">
      <w:pPr>
        <w:pStyle w:val="Heading6"/>
      </w:pPr>
      <w:r>
        <w:t>Uses and r</w:t>
      </w:r>
      <w:r w:rsidR="003F0FFE">
        <w:t>elated areas, in square feet (Interior)</w:t>
      </w:r>
    </w:p>
    <w:p w:rsidR="003F0FFE" w:rsidRDefault="003F0FFE" w:rsidP="006E5135">
      <w:pPr>
        <w:pStyle w:val="Heading6"/>
      </w:pPr>
      <w:r>
        <w:t>Uses and related areas, in square feet (Exterior)</w:t>
      </w:r>
    </w:p>
    <w:p w:rsidR="003F0FFE" w:rsidRDefault="003F0FFE" w:rsidP="006E5135">
      <w:pPr>
        <w:pStyle w:val="Heading6"/>
      </w:pPr>
      <w:r>
        <w:t>Adjacencies</w:t>
      </w:r>
    </w:p>
    <w:p w:rsidR="003F0FFE" w:rsidRDefault="003F0FFE" w:rsidP="006E5135">
      <w:pPr>
        <w:pStyle w:val="Heading6"/>
      </w:pPr>
      <w:r>
        <w:t>Narrative analysis of the existing facilities ability to meet the functional needs of respective departments and recommendations for any necessary remedies for Police, EMS, and the Department of Natural Resources</w:t>
      </w:r>
    </w:p>
    <w:p w:rsidR="003F0FFE" w:rsidRDefault="003F0FFE" w:rsidP="006E5135">
      <w:pPr>
        <w:pStyle w:val="Heading6"/>
      </w:pPr>
      <w:r>
        <w:t>Anticipated Activity</w:t>
      </w:r>
    </w:p>
    <w:p w:rsidR="003F0FFE" w:rsidRDefault="003F0FFE" w:rsidP="006E5135">
      <w:pPr>
        <w:pStyle w:val="Heading6"/>
      </w:pPr>
      <w:r>
        <w:t>Anticipated personnel</w:t>
      </w:r>
    </w:p>
    <w:p w:rsidR="003F0FFE" w:rsidRDefault="003F0FFE" w:rsidP="006E5135">
      <w:pPr>
        <w:pStyle w:val="Heading6"/>
      </w:pPr>
      <w:r>
        <w:t xml:space="preserve">Use </w:t>
      </w:r>
      <w:r w:rsidR="0040430C">
        <w:t>and related area requirements (</w:t>
      </w:r>
      <w:r>
        <w:t>Interior)</w:t>
      </w:r>
    </w:p>
    <w:p w:rsidR="003F0FFE" w:rsidRDefault="003F0FFE" w:rsidP="006E5135">
      <w:pPr>
        <w:pStyle w:val="Heading6"/>
      </w:pPr>
      <w:r>
        <w:t>Adjacencies requirements</w:t>
      </w:r>
    </w:p>
    <w:p w:rsidR="003F0FFE" w:rsidRDefault="003F0FFE" w:rsidP="006E5135">
      <w:pPr>
        <w:pStyle w:val="Heading6"/>
      </w:pPr>
      <w:r>
        <w:t>Code analysis (building code, accessibility regulations, OSHA, etc.</w:t>
      </w:r>
    </w:p>
    <w:p w:rsidR="003F0FFE" w:rsidRDefault="003F0FFE" w:rsidP="006E5135">
      <w:pPr>
        <w:pStyle w:val="Heading6"/>
      </w:pPr>
      <w:r>
        <w:t>Proposed (30) and (50) year projections</w:t>
      </w:r>
    </w:p>
    <w:p w:rsidR="003F0FFE" w:rsidRDefault="003F0FFE" w:rsidP="006E5135">
      <w:pPr>
        <w:pStyle w:val="Heading6"/>
        <w:numPr>
          <w:ilvl w:val="0"/>
          <w:numId w:val="0"/>
        </w:numPr>
        <w:ind w:left="3600"/>
      </w:pPr>
    </w:p>
    <w:p w:rsidR="00DF28E4" w:rsidRPr="00E67B2D" w:rsidRDefault="003F0FFE" w:rsidP="00E67B2D">
      <w:pPr>
        <w:pStyle w:val="Heading5"/>
      </w:pPr>
      <w:r w:rsidRPr="0040430C">
        <w:t>Exterior Use and Related requirements. These shall include but not limited to:</w:t>
      </w:r>
    </w:p>
    <w:p w:rsidR="003F0FFE" w:rsidRDefault="003F0FFE" w:rsidP="006E5135">
      <w:pPr>
        <w:pStyle w:val="Heading6"/>
      </w:pPr>
      <w:r>
        <w:t>Diesel, Gasoline, Fuel Depot and Electric Vehicle Charging Station</w:t>
      </w:r>
    </w:p>
    <w:p w:rsidR="003F0FFE" w:rsidRDefault="003F0FFE" w:rsidP="006E5135">
      <w:pPr>
        <w:pStyle w:val="Heading6"/>
      </w:pPr>
      <w:r>
        <w:t>Covered parking for selected vehicles and equipment</w:t>
      </w:r>
    </w:p>
    <w:p w:rsidR="003F0FFE" w:rsidRDefault="003F0FFE" w:rsidP="006E5135">
      <w:pPr>
        <w:pStyle w:val="Heading6"/>
      </w:pPr>
      <w:r>
        <w:t>Storage area for impounded vehicles and other equipment</w:t>
      </w:r>
    </w:p>
    <w:p w:rsidR="003F0FFE" w:rsidRDefault="003F0FFE" w:rsidP="006E5135">
      <w:pPr>
        <w:pStyle w:val="Heading6"/>
      </w:pPr>
      <w:r>
        <w:t>Vehicle washing area</w:t>
      </w:r>
    </w:p>
    <w:p w:rsidR="003F0FFE" w:rsidRDefault="003F0FFE" w:rsidP="00324417">
      <w:pPr>
        <w:pStyle w:val="Heading6"/>
      </w:pPr>
      <w:r>
        <w:t>Staff and Visitor parking</w:t>
      </w:r>
    </w:p>
    <w:p w:rsidR="003F0FFE" w:rsidRDefault="003F0FFE" w:rsidP="00324417">
      <w:pPr>
        <w:pStyle w:val="Heading6"/>
      </w:pPr>
      <w:r>
        <w:t>Training area</w:t>
      </w:r>
    </w:p>
    <w:p w:rsidR="003F0FFE" w:rsidRDefault="003F0FFE" w:rsidP="00324417">
      <w:pPr>
        <w:pStyle w:val="Heading6"/>
      </w:pPr>
      <w:r>
        <w:t>Solar</w:t>
      </w:r>
    </w:p>
    <w:p w:rsidR="003F0FFE" w:rsidRPr="001263F2" w:rsidRDefault="003F0FFE" w:rsidP="00324417">
      <w:pPr>
        <w:pStyle w:val="Heading6"/>
      </w:pPr>
      <w:r>
        <w:t>Outbuilding storage</w:t>
      </w:r>
    </w:p>
    <w:p w:rsidR="003F0FFE" w:rsidRPr="00DF28E4" w:rsidRDefault="003F0FFE" w:rsidP="006E5135"/>
    <w:p w:rsidR="00DF28E4" w:rsidRPr="00DF28E4" w:rsidRDefault="003F0FFE" w:rsidP="00E67B2D">
      <w:pPr>
        <w:pStyle w:val="Heading5"/>
      </w:pPr>
      <w:r w:rsidRPr="00DB07F9">
        <w:t>Use and related area requirements – (Interior)</w:t>
      </w:r>
    </w:p>
    <w:p w:rsidR="003F0FFE" w:rsidRDefault="003F0FFE" w:rsidP="00324417">
      <w:pPr>
        <w:pStyle w:val="Heading6"/>
      </w:pPr>
      <w:r>
        <w:t>Including all normal Police, EMS, and Department of Natural Resources Department activities. This includes appropriate sleeping, kitchen, eating and physical fitness area</w:t>
      </w:r>
    </w:p>
    <w:p w:rsidR="003F0FFE" w:rsidRDefault="003F0FFE" w:rsidP="00324417">
      <w:pPr>
        <w:pStyle w:val="Heading6"/>
      </w:pPr>
      <w:r>
        <w:t>EMS Vehicle garage bays</w:t>
      </w:r>
    </w:p>
    <w:p w:rsidR="003F0FFE" w:rsidRDefault="003F0FFE" w:rsidP="00324417">
      <w:pPr>
        <w:pStyle w:val="Heading6"/>
      </w:pPr>
      <w:r>
        <w:t>Appropriate training area</w:t>
      </w:r>
    </w:p>
    <w:p w:rsidR="003F0FFE" w:rsidRDefault="003F0FFE" w:rsidP="00324417">
      <w:pPr>
        <w:pStyle w:val="Heading6"/>
      </w:pPr>
      <w:r>
        <w:t>Small animal containment space</w:t>
      </w:r>
    </w:p>
    <w:p w:rsidR="003F0FFE" w:rsidRDefault="003F0FFE" w:rsidP="00324417">
      <w:pPr>
        <w:pStyle w:val="Heading6"/>
      </w:pPr>
      <w:r>
        <w:t>Public space, inclusive of an Emergency Operations Center</w:t>
      </w:r>
    </w:p>
    <w:p w:rsidR="006E5135" w:rsidRPr="006E5135" w:rsidRDefault="006E5135" w:rsidP="006E5135"/>
    <w:p w:rsidR="00DF28E4" w:rsidRPr="00E67B2D" w:rsidRDefault="003F0FFE" w:rsidP="00E67B2D">
      <w:pPr>
        <w:pStyle w:val="Heading5"/>
      </w:pPr>
      <w:r w:rsidRPr="00DB07F9">
        <w:t>Combined Dispatch Area</w:t>
      </w:r>
    </w:p>
    <w:p w:rsidR="003F0FFE" w:rsidRDefault="003F0FFE" w:rsidP="00324417">
      <w:pPr>
        <w:pStyle w:val="Heading6"/>
      </w:pPr>
      <w:r w:rsidRPr="001263F2">
        <w:t>Assist in the i</w:t>
      </w:r>
      <w:r>
        <w:t>dentification and resolution of</w:t>
      </w:r>
      <w:r w:rsidRPr="001263F2">
        <w:t xml:space="preserve"> all issues related to the development, planning, and implementation of a </w:t>
      </w:r>
      <w:r w:rsidR="00217D20">
        <w:t>(</w:t>
      </w:r>
      <w:r w:rsidRPr="001263F2">
        <w:t>combined) dispatch center within the Town of Wareham</w:t>
      </w:r>
      <w:r>
        <w:t xml:space="preserve"> for the Police,</w:t>
      </w:r>
      <w:r w:rsidRPr="001263F2">
        <w:t xml:space="preserve"> EMS</w:t>
      </w:r>
      <w:r>
        <w:t xml:space="preserve"> and </w:t>
      </w:r>
      <w:r w:rsidR="00D14657">
        <w:t>future expansion</w:t>
      </w:r>
      <w:r>
        <w:t>,</w:t>
      </w:r>
      <w:r w:rsidR="00D14657">
        <w:t xml:space="preserve"> </w:t>
      </w:r>
      <w:r w:rsidRPr="001263F2">
        <w:t>including technology, training, and licensing waivers required to operate a centralized facility. Provide expansion potential for the site to host a regional central dispatch in the future if appropriate.</w:t>
      </w:r>
    </w:p>
    <w:p w:rsidR="00DF28E4" w:rsidRPr="001263F2" w:rsidRDefault="00DF28E4" w:rsidP="003F0FFE">
      <w:pPr>
        <w:ind w:left="2160"/>
      </w:pPr>
    </w:p>
    <w:p w:rsidR="003F0FFE" w:rsidRPr="00DB07F9" w:rsidRDefault="003F0FFE" w:rsidP="00324417">
      <w:pPr>
        <w:pStyle w:val="Heading6"/>
        <w:rPr>
          <w:b/>
        </w:rPr>
      </w:pPr>
      <w:r w:rsidRPr="001263F2">
        <w:lastRenderedPageBreak/>
        <w:t xml:space="preserve">Identify and recommend equipment, systems, software and hardware to be used in the combined dispatch center which will meet the center’s </w:t>
      </w:r>
      <w:r w:rsidRPr="00DF28E4">
        <w:t>operational and communication needs and integrate with records management and other support system for police, fire, EM</w:t>
      </w:r>
      <w:r w:rsidR="00DF28E4" w:rsidRPr="00DF28E4">
        <w:t>S</w:t>
      </w:r>
    </w:p>
    <w:p w:rsidR="00DF28E4" w:rsidRPr="00DF28E4" w:rsidRDefault="00DF28E4" w:rsidP="003F0FFE">
      <w:pPr>
        <w:ind w:left="2160"/>
        <w:rPr>
          <w:b/>
        </w:rPr>
      </w:pPr>
    </w:p>
    <w:p w:rsidR="00DF28E4" w:rsidRPr="00E67B2D" w:rsidRDefault="003F0FFE" w:rsidP="00E67B2D">
      <w:pPr>
        <w:pStyle w:val="Heading5"/>
      </w:pPr>
      <w:r w:rsidRPr="00DB07F9">
        <w:t>Experience: in relation to Dispatch Center</w:t>
      </w:r>
    </w:p>
    <w:p w:rsidR="003F0FFE" w:rsidRPr="001263F2" w:rsidRDefault="003F0FFE" w:rsidP="00324417">
      <w:pPr>
        <w:pStyle w:val="Heading6"/>
      </w:pPr>
      <w:r w:rsidRPr="001263F2">
        <w:t>Proposer has conducted at least four feasibility studies involving the combining of two or more police/fire/EMS dispatch operations into one consolidated operation.</w:t>
      </w:r>
    </w:p>
    <w:p w:rsidR="003F0FFE" w:rsidRPr="001263F2" w:rsidRDefault="003F0FFE" w:rsidP="00324417">
      <w:pPr>
        <w:pStyle w:val="Heading6"/>
      </w:pPr>
      <w:r w:rsidRPr="001263F2">
        <w:t>Proposer has participated in the design of no fewer than four combined (police and fire civilian centers).</w:t>
      </w:r>
    </w:p>
    <w:p w:rsidR="00D14657" w:rsidRPr="006E5135" w:rsidRDefault="003F0FFE" w:rsidP="00324417">
      <w:pPr>
        <w:pStyle w:val="Heading6"/>
      </w:pPr>
      <w:r w:rsidRPr="001263F2">
        <w:t>Proposer has overseen or provided expert public safety communications center consulting services to no fewer than five public sector construction projects valued at more than $1 million each.</w:t>
      </w:r>
    </w:p>
    <w:p w:rsidR="00D14657" w:rsidRDefault="00D14657" w:rsidP="003F0FFE">
      <w:pPr>
        <w:ind w:left="1440" w:firstLine="720"/>
        <w:rPr>
          <w:b/>
          <w:bCs/>
          <w:u w:val="single"/>
        </w:rPr>
      </w:pPr>
    </w:p>
    <w:p w:rsidR="00381D22" w:rsidRPr="00E67B2D" w:rsidRDefault="003F0FFE" w:rsidP="00E67B2D">
      <w:pPr>
        <w:pStyle w:val="Heading5"/>
      </w:pPr>
      <w:r w:rsidRPr="009804CC">
        <w:t>Scope of work</w:t>
      </w:r>
      <w:r w:rsidRPr="00DB07F9">
        <w:t xml:space="preserve"> in Relation to Dispatch Center</w:t>
      </w:r>
    </w:p>
    <w:p w:rsidR="00381D22" w:rsidRPr="001263F2" w:rsidRDefault="003F0FFE" w:rsidP="00324417">
      <w:pPr>
        <w:pStyle w:val="Heading6"/>
      </w:pPr>
      <w:r w:rsidRPr="001263F2">
        <w:t>The successful firm shall provide services under the Police Chief or his designee.</w:t>
      </w:r>
    </w:p>
    <w:p w:rsidR="003F0FFE" w:rsidRDefault="003F0FFE" w:rsidP="00324417">
      <w:pPr>
        <w:pStyle w:val="Heading6"/>
      </w:pPr>
      <w:r w:rsidRPr="001263F2">
        <w:t>Provide cost estimates for the capital and yearly operational costs associated with a single</w:t>
      </w:r>
      <w:r w:rsidR="004F2BCD">
        <w:t xml:space="preserve"> consolidated center.</w:t>
      </w:r>
    </w:p>
    <w:p w:rsidR="00850A71" w:rsidRDefault="00850A71" w:rsidP="00850A71"/>
    <w:p w:rsidR="00850A71" w:rsidRDefault="00850A71" w:rsidP="00850A71">
      <w:pPr>
        <w:pStyle w:val="Heading5"/>
      </w:pPr>
      <w:r>
        <w:t>Minimum Recommended Tasks for Phase 1 in Relation to Dispatch Center</w:t>
      </w:r>
    </w:p>
    <w:p w:rsidR="00850A71" w:rsidRDefault="00850A71" w:rsidP="00850A71">
      <w:pPr>
        <w:pStyle w:val="Heading5"/>
        <w:numPr>
          <w:ilvl w:val="0"/>
          <w:numId w:val="0"/>
        </w:numPr>
        <w:ind w:left="2880"/>
      </w:pPr>
      <w:r>
        <w:t>Proposers should consider some specific minimum proposed tasks in their proposals.</w:t>
      </w:r>
    </w:p>
    <w:p w:rsidR="00850A71" w:rsidRPr="00850A71" w:rsidRDefault="00850A71" w:rsidP="00850A71">
      <w:pPr>
        <w:pStyle w:val="Heading5"/>
        <w:numPr>
          <w:ilvl w:val="0"/>
          <w:numId w:val="0"/>
        </w:numPr>
        <w:ind w:left="2880"/>
        <w:sectPr w:rsidR="00850A71" w:rsidRPr="00850A71" w:rsidSect="008A1FEA">
          <w:headerReference w:type="even" r:id="rId16"/>
          <w:pgSz w:w="12240" w:h="15840"/>
          <w:pgMar w:top="1440" w:right="1580" w:bottom="280" w:left="1500" w:header="720" w:footer="720" w:gutter="0"/>
          <w:cols w:space="156"/>
          <w:docGrid w:linePitch="326"/>
        </w:sectPr>
      </w:pPr>
      <w:r>
        <w:t>Other tasks should and will be performed, but the following are highlighted as particularly important.</w:t>
      </w:r>
    </w:p>
    <w:p w:rsidR="003F0FFE" w:rsidRPr="001263F2" w:rsidRDefault="003F0FFE" w:rsidP="004F2BCD">
      <w:pPr>
        <w:pStyle w:val="Heading5"/>
        <w:numPr>
          <w:ilvl w:val="0"/>
          <w:numId w:val="0"/>
        </w:numPr>
        <w:sectPr w:rsidR="003F0FFE" w:rsidRPr="001263F2" w:rsidSect="00F73D32">
          <w:type w:val="continuous"/>
          <w:pgSz w:w="12240" w:h="15840"/>
          <w:pgMar w:top="1440" w:right="1580" w:bottom="280" w:left="1500" w:header="720" w:footer="720" w:gutter="0"/>
          <w:cols w:space="156"/>
        </w:sectPr>
      </w:pPr>
    </w:p>
    <w:p w:rsidR="003F0FFE" w:rsidRPr="001263F2" w:rsidRDefault="003F0FFE" w:rsidP="003F0FFE">
      <w:pPr>
        <w:pStyle w:val="BodyText"/>
        <w:spacing w:line="247" w:lineRule="auto"/>
        <w:ind w:right="597"/>
        <w:jc w:val="both"/>
        <w:rPr>
          <w:sz w:val="22"/>
          <w:szCs w:val="22"/>
        </w:rPr>
        <w:sectPr w:rsidR="003F0FFE" w:rsidRPr="001263F2">
          <w:type w:val="continuous"/>
          <w:pgSz w:w="12240" w:h="15840"/>
          <w:pgMar w:top="1440" w:right="1580" w:bottom="280" w:left="1500" w:header="720" w:footer="720" w:gutter="0"/>
          <w:cols w:num="2" w:space="720" w:equalWidth="0">
            <w:col w:w="2784" w:space="156"/>
            <w:col w:w="6220"/>
          </w:cols>
        </w:sectPr>
      </w:pPr>
    </w:p>
    <w:p w:rsidR="003F0FFE" w:rsidRPr="001263F2" w:rsidRDefault="003F0FFE" w:rsidP="003F0FFE">
      <w:pPr>
        <w:rPr>
          <w:bCs/>
          <w:u w:val="single"/>
        </w:rPr>
      </w:pPr>
    </w:p>
    <w:p w:rsidR="003F0FFE" w:rsidRPr="001263F2" w:rsidRDefault="003F0FFE" w:rsidP="00324417">
      <w:pPr>
        <w:pStyle w:val="Heading6"/>
      </w:pPr>
      <w:r w:rsidRPr="001263F2">
        <w:t>Conduct at least t</w:t>
      </w:r>
      <w:r>
        <w:t>welve two-hour interviews with Police, Fi</w:t>
      </w:r>
      <w:r w:rsidRPr="001263F2">
        <w:t xml:space="preserve">re, and EMS administration. </w:t>
      </w:r>
    </w:p>
    <w:p w:rsidR="003F0FFE" w:rsidRPr="001263F2" w:rsidRDefault="003F0FFE" w:rsidP="00324417">
      <w:pPr>
        <w:pStyle w:val="Heading6"/>
      </w:pPr>
      <w:r w:rsidRPr="001263F2">
        <w:t>Make at least one detailed site visit to each of the three facilities/ locations proposed to house consolidated center.</w:t>
      </w:r>
    </w:p>
    <w:p w:rsidR="003F0FFE" w:rsidRPr="001263F2" w:rsidRDefault="003F0FFE" w:rsidP="00324417">
      <w:pPr>
        <w:pStyle w:val="Heading6"/>
      </w:pPr>
      <w:r w:rsidRPr="001263F2">
        <w:t>Make a detailed investigation of the space utilization, equipment, system, and technology used in the consolidated center, (police, fire, EMS).</w:t>
      </w:r>
    </w:p>
    <w:p w:rsidR="003F0FFE" w:rsidRPr="001263F2" w:rsidRDefault="003F0FFE" w:rsidP="00324417">
      <w:pPr>
        <w:pStyle w:val="Heading6"/>
      </w:pPr>
      <w:r w:rsidRPr="001263F2">
        <w:t>Conduct at least ten in person or over-the-phone interviews with the key persons from agencies, companies, or organizations that support or serve 911 and public safety dispatching in the Town of Wareham. These include - but not limited to – The Massachusetts Statewide Emergency Telecommunications Board (places E911 telephone equipment in PSAPs and oversees 911), The Massachusetts Criminal History Systems Board (supports CJIS computers and access by police agencies), relevant CAD and RMS vendor representatives, and telecommunications and electric utility companies that provide key services.</w:t>
      </w:r>
    </w:p>
    <w:p w:rsidR="003F0FFE" w:rsidRPr="00DB07F9" w:rsidRDefault="003F0FFE" w:rsidP="00324417">
      <w:pPr>
        <w:pStyle w:val="Heading6"/>
        <w:rPr>
          <w:u w:val="single"/>
        </w:rPr>
      </w:pPr>
      <w:r w:rsidRPr="00850A71">
        <w:rPr>
          <w:bCs/>
        </w:rPr>
        <w:t>Co</w:t>
      </w:r>
      <w:r w:rsidRPr="001263F2">
        <w:t>nduct at least five follow – up single or group interviews with police, fire, Ems, staff in which preliminary findings and initial observations are discussed</w:t>
      </w:r>
      <w:r w:rsidR="00324417">
        <w:t>.</w:t>
      </w:r>
    </w:p>
    <w:p w:rsidR="003F0FFE" w:rsidRDefault="003F0FFE" w:rsidP="00850A71">
      <w:pPr>
        <w:pStyle w:val="Heading6"/>
        <w:numPr>
          <w:ilvl w:val="0"/>
          <w:numId w:val="0"/>
        </w:numPr>
        <w:ind w:left="3600"/>
      </w:pPr>
    </w:p>
    <w:p w:rsidR="003F0FFE" w:rsidRPr="00DB07F9" w:rsidRDefault="003F0FFE" w:rsidP="00DB07F9">
      <w:pPr>
        <w:pStyle w:val="Heading3"/>
      </w:pPr>
      <w:r w:rsidRPr="00DB07F9">
        <w:t>Building Design</w:t>
      </w:r>
    </w:p>
    <w:p w:rsidR="003F0FFE" w:rsidRDefault="003F0FFE" w:rsidP="003F0FFE">
      <w:pPr>
        <w:ind w:left="2160"/>
      </w:pPr>
    </w:p>
    <w:p w:rsidR="00C70830" w:rsidRPr="00F91057" w:rsidRDefault="003F0FFE" w:rsidP="00F91057">
      <w:pPr>
        <w:pStyle w:val="Heading4"/>
      </w:pPr>
      <w:r w:rsidRPr="001263F2">
        <w:t>Design for Both Police a</w:t>
      </w:r>
      <w:r>
        <w:t xml:space="preserve">nd EMS in a combined building, with consideration to DNR, </w:t>
      </w:r>
      <w:r w:rsidRPr="00DB07F9">
        <w:t>based on the Program developed for the Wareham Police Department, Wareham EMS, consideration for Dept. of Natural resources; and further provide a preliminary design including plans, elevations and sections to describe what is intended</w:t>
      </w:r>
      <w:r w:rsidR="003D2842" w:rsidRPr="00DB07F9">
        <w:t>.</w:t>
      </w:r>
    </w:p>
    <w:p w:rsidR="003F0FFE" w:rsidRPr="00DB07F9" w:rsidRDefault="00C70830" w:rsidP="004E0AB8">
      <w:pPr>
        <w:pStyle w:val="Heading4"/>
      </w:pPr>
      <w:r w:rsidRPr="00DB07F9">
        <w:t>Provide Cost estimates for the capital an</w:t>
      </w:r>
      <w:r w:rsidR="003D2842" w:rsidRPr="00DB07F9">
        <w:t>d</w:t>
      </w:r>
      <w:r w:rsidRPr="00DB07F9">
        <w:t xml:space="preserve"> yearly operational costs associated wi</w:t>
      </w:r>
      <w:r w:rsidR="00381D22" w:rsidRPr="00DB07F9">
        <w:t>th a single consolidated center.</w:t>
      </w:r>
    </w:p>
    <w:p w:rsidR="00C659AB" w:rsidRDefault="00C659AB" w:rsidP="00381D22">
      <w:pPr>
        <w:ind w:left="2160"/>
        <w:rPr>
          <w:sz w:val="22"/>
        </w:rPr>
      </w:pPr>
    </w:p>
    <w:p w:rsidR="00C37284" w:rsidRDefault="00C37284" w:rsidP="00C659AB">
      <w:pPr>
        <w:spacing w:after="476"/>
        <w:ind w:right="1762" w:firstLine="720"/>
      </w:pPr>
    </w:p>
    <w:p w:rsidR="00C659AB" w:rsidRDefault="00C659AB" w:rsidP="004E0AB8">
      <w:pPr>
        <w:pStyle w:val="Heading3"/>
      </w:pPr>
      <w:r w:rsidRPr="00DB07F9">
        <w:lastRenderedPageBreak/>
        <w:t>Campus Design</w:t>
      </w:r>
    </w:p>
    <w:p w:rsidR="00C659AB" w:rsidRDefault="00C659AB" w:rsidP="004E0AB8">
      <w:pPr>
        <w:pStyle w:val="Heading4"/>
      </w:pPr>
      <w:r w:rsidRPr="003F0FFE">
        <w:t>Lot information</w:t>
      </w:r>
    </w:p>
    <w:p w:rsidR="00C659AB" w:rsidRDefault="00C659AB" w:rsidP="004E0AB8">
      <w:pPr>
        <w:pStyle w:val="Heading4"/>
      </w:pPr>
      <w:r>
        <w:t>Zoning review</w:t>
      </w:r>
    </w:p>
    <w:p w:rsidR="00C659AB" w:rsidRDefault="00C659AB" w:rsidP="004E0AB8">
      <w:pPr>
        <w:pStyle w:val="Heading4"/>
      </w:pPr>
      <w:r>
        <w:t>Traffic analysis (both on-site and oft)</w:t>
      </w:r>
    </w:p>
    <w:p w:rsidR="00C659AB" w:rsidRDefault="00C659AB" w:rsidP="004E0AB8">
      <w:pPr>
        <w:pStyle w:val="Heading4"/>
      </w:pPr>
      <w:r w:rsidRPr="003F0FFE">
        <w:t>A communication tower may be needed on the site, this should be investigated.</w:t>
      </w:r>
    </w:p>
    <w:p w:rsidR="00C659AB" w:rsidRDefault="00C659AB" w:rsidP="004E0AB8">
      <w:pPr>
        <w:pStyle w:val="Heading4"/>
      </w:pPr>
      <w:r w:rsidRPr="003F0FFE">
        <w:t xml:space="preserve">Proposed Site Plan: Campus to include footprints of proposed Wareham Police Department and </w:t>
      </w:r>
      <w:r>
        <w:t xml:space="preserve">EMS Department with safe and efficiently functional circulation (both </w:t>
      </w:r>
      <w:r w:rsidRPr="003F0FFE">
        <w:t>on-site and off). Consideration is to be given to future supplementary uses of the site including staff and visitor parking.</w:t>
      </w:r>
    </w:p>
    <w:p w:rsidR="00C659AB" w:rsidRPr="00DB07F9" w:rsidRDefault="00C659AB" w:rsidP="00DB07F9">
      <w:pPr>
        <w:pStyle w:val="Heading3"/>
      </w:pPr>
      <w:r w:rsidRPr="00DB07F9">
        <w:t>Cost Estimate</w:t>
      </w:r>
    </w:p>
    <w:p w:rsidR="00994E65" w:rsidRDefault="00C659AB" w:rsidP="00994E65">
      <w:pPr>
        <w:pStyle w:val="Heading5"/>
      </w:pPr>
      <w:r>
        <w:t>For construction of the site as required for a safely and efficiently f</w:t>
      </w:r>
      <w:r w:rsidR="00994E65">
        <w:t>unctional Public Safety Facility.</w:t>
      </w:r>
    </w:p>
    <w:p w:rsidR="00A9092C" w:rsidRPr="00A9092C" w:rsidRDefault="00A9092C" w:rsidP="00A9092C">
      <w:pPr>
        <w:pStyle w:val="Heading2"/>
        <w:numPr>
          <w:ilvl w:val="0"/>
          <w:numId w:val="0"/>
        </w:numPr>
        <w:ind w:left="630"/>
      </w:pPr>
    </w:p>
    <w:p w:rsidR="00994E65" w:rsidRPr="009804CC" w:rsidRDefault="00A9092C" w:rsidP="004614AC">
      <w:pPr>
        <w:pStyle w:val="Heading2"/>
      </w:pPr>
      <w:r w:rsidRPr="009804CC">
        <w:t>ALTERNATIVE PROPOSAL</w:t>
      </w:r>
    </w:p>
    <w:p w:rsidR="009804CC" w:rsidRPr="009804CC" w:rsidRDefault="00A9092C" w:rsidP="00F567A3">
      <w:pPr>
        <w:pStyle w:val="Heading2"/>
        <w:numPr>
          <w:ilvl w:val="0"/>
          <w:numId w:val="0"/>
        </w:numPr>
        <w:ind w:left="630"/>
        <w:sectPr w:rsidR="009804CC" w:rsidRPr="009804CC">
          <w:headerReference w:type="even" r:id="rId17"/>
          <w:headerReference w:type="default" r:id="rId18"/>
          <w:headerReference w:type="first" r:id="rId19"/>
          <w:pgSz w:w="12240" w:h="15840"/>
          <w:pgMar w:top="1168" w:right="1742" w:bottom="1895" w:left="1594" w:header="413" w:footer="720" w:gutter="0"/>
          <w:cols w:space="720"/>
        </w:sectPr>
      </w:pPr>
      <w:r w:rsidRPr="009804CC">
        <w:t xml:space="preserve">The firm shall offer an alternative proposal encompassing everything listed under section B. Scope of Services </w:t>
      </w:r>
      <w:r w:rsidR="001E37BD">
        <w:t xml:space="preserve">but </w:t>
      </w:r>
      <w:r w:rsidR="00F567A3">
        <w:t xml:space="preserve">for the Wareham Police Department only; excluding </w:t>
      </w:r>
      <w:r w:rsidR="009804CC" w:rsidRPr="00DB07F9">
        <w:t>Wareham Emergency Medica</w:t>
      </w:r>
      <w:r w:rsidR="00F567A3">
        <w:t>l Services and</w:t>
      </w:r>
      <w:r w:rsidR="009804CC" w:rsidRPr="00DB07F9">
        <w:t xml:space="preserve"> Department of Natural Resources</w:t>
      </w:r>
      <w:r w:rsidR="00F567A3">
        <w:t>.</w:t>
      </w:r>
    </w:p>
    <w:p w:rsidR="00C37284" w:rsidRDefault="00C37284" w:rsidP="004614AC">
      <w:pPr>
        <w:pStyle w:val="Heading2"/>
        <w:numPr>
          <w:ilvl w:val="0"/>
          <w:numId w:val="0"/>
        </w:numPr>
        <w:rPr>
          <w:u w:color="000000"/>
        </w:rPr>
      </w:pPr>
    </w:p>
    <w:p w:rsidR="00E4139F" w:rsidRDefault="00EB571B" w:rsidP="004614AC">
      <w:pPr>
        <w:pStyle w:val="Heading2"/>
      </w:pPr>
      <w:r w:rsidRPr="00DB07F9">
        <w:rPr>
          <w:u w:color="000000"/>
        </w:rPr>
        <w:t>FORM OF PROPOSAL:</w:t>
      </w:r>
    </w:p>
    <w:p w:rsidR="00E4139F" w:rsidRDefault="00EB571B" w:rsidP="004614AC">
      <w:pPr>
        <w:pStyle w:val="Heading2"/>
        <w:numPr>
          <w:ilvl w:val="0"/>
          <w:numId w:val="0"/>
        </w:numPr>
        <w:ind w:left="630"/>
      </w:pPr>
      <w:r w:rsidRPr="00DB07F9">
        <w:t xml:space="preserve">The proposal shall be signed by an individual authorized to bind the Designer and shall contain a statement to the effect that the proposal is a firm offer for a </w:t>
      </w:r>
      <w:r w:rsidR="00C70830" w:rsidRPr="00DB07F9">
        <w:t>ninety (9</w:t>
      </w:r>
      <w:r w:rsidRPr="00DB07F9">
        <w:t>0) day period. It should include name, title, address and telephone number of individuals with authority to negotiate, and contractually bind the company and also who may be contracted during the period of proposal evaluation.</w:t>
      </w:r>
    </w:p>
    <w:p w:rsidR="00E4139F" w:rsidRPr="00DB07F9" w:rsidRDefault="00EB571B" w:rsidP="004E0AB8">
      <w:pPr>
        <w:pStyle w:val="Heading2"/>
      </w:pPr>
      <w:r w:rsidRPr="00DB07F9">
        <w:rPr>
          <w:u w:color="000000"/>
        </w:rPr>
        <w:t>LIMITATIONS:</w:t>
      </w:r>
    </w:p>
    <w:p w:rsidR="00E4139F" w:rsidRDefault="00EB571B" w:rsidP="004E0AB8">
      <w:pPr>
        <w:pStyle w:val="Heading2"/>
        <w:numPr>
          <w:ilvl w:val="0"/>
          <w:numId w:val="0"/>
        </w:numPr>
        <w:ind w:left="630"/>
      </w:pPr>
      <w:r w:rsidRPr="00DB07F9">
        <w:t xml:space="preserve">The designer will be required to provide the Town with one original and </w:t>
      </w:r>
      <w:r w:rsidR="00DF28E4" w:rsidRPr="00DB07F9">
        <w:t>twelve (12</w:t>
      </w:r>
      <w:r w:rsidRPr="00DB07F9">
        <w:t>) duplicate copies of the final feasibility study. All proposals shall be the sole property of the Town of Wareham, and may not be used or reproduced in any form without the explicit written permission of the Town.</w:t>
      </w:r>
    </w:p>
    <w:p w:rsidR="00E4139F" w:rsidRPr="00381D22" w:rsidRDefault="00EB571B" w:rsidP="004E0AB8">
      <w:pPr>
        <w:pStyle w:val="Heading2"/>
        <w:numPr>
          <w:ilvl w:val="0"/>
          <w:numId w:val="0"/>
        </w:numPr>
        <w:ind w:left="630"/>
      </w:pPr>
      <w:r>
        <w:t xml:space="preserve">This request for proposal does not commit the Town of Wareham to award a contract, to pay any costs incurred in the preparation of the proposal to this request or to procure or contract for designer services. The Town of Wareham reserves the right to accept or </w:t>
      </w:r>
      <w:r w:rsidR="003F0FFE" w:rsidRPr="00DB07F9">
        <w:rPr>
          <w:sz w:val="22"/>
        </w:rPr>
        <w:t>reject any or all proposals received as a result of this request, to negotiate with</w:t>
      </w:r>
      <w:r w:rsidR="004D4630" w:rsidRPr="00DB07F9">
        <w:rPr>
          <w:sz w:val="22"/>
        </w:rPr>
        <w:t xml:space="preserve"> </w:t>
      </w:r>
      <w:r w:rsidR="003F0FFE" w:rsidRPr="00DB07F9">
        <w:rPr>
          <w:sz w:val="22"/>
        </w:rPr>
        <w:t>qualified designers or to cancel in part or in its entirety the request for proposal, if it is in the best interest of the Town to do so.</w:t>
      </w:r>
    </w:p>
    <w:p w:rsidR="004E0AB8" w:rsidRPr="00DF28E4" w:rsidRDefault="004E0AB8" w:rsidP="00042404">
      <w:pPr>
        <w:pStyle w:val="Heading1"/>
        <w:ind w:left="0"/>
        <w:jc w:val="left"/>
      </w:pPr>
      <w:r w:rsidRPr="00DF28E4">
        <w:t>CONTRACT PRICES</w:t>
      </w:r>
    </w:p>
    <w:p w:rsidR="004E0AB8" w:rsidRPr="004E0AB8" w:rsidRDefault="004E0AB8" w:rsidP="004E0AB8">
      <w:pPr>
        <w:pStyle w:val="Heading1"/>
        <w:numPr>
          <w:ilvl w:val="0"/>
          <w:numId w:val="0"/>
        </w:numPr>
        <w:jc w:val="both"/>
        <w:rPr>
          <w:u w:val="single"/>
        </w:rPr>
      </w:pPr>
      <w:r w:rsidRPr="004E0AB8">
        <w:rPr>
          <w:u w:val="single"/>
        </w:rPr>
        <w:t>MUST BE SUBMITED IN A CLEARLY MARKED SEPARATE ENVELOPE</w:t>
      </w:r>
    </w:p>
    <w:p w:rsidR="004E0AB8" w:rsidRDefault="004E0AB8" w:rsidP="004E0AB8">
      <w:pPr>
        <w:pStyle w:val="Heading2"/>
      </w:pPr>
      <w:r w:rsidRPr="00DB07F9">
        <w:t>The Bidder above-mentioned declares and certifies:</w:t>
      </w:r>
    </w:p>
    <w:p w:rsidR="004E0AB8" w:rsidRDefault="004E0AB8" w:rsidP="004E0AB8">
      <w:pPr>
        <w:pStyle w:val="Heading3"/>
      </w:pPr>
      <w:r>
        <w:t>That said bidder has carefully examined the instructions to bidders, schedules, drawings, and specifications and will, if successful in the bid, furnish and deliver at the prices bid and within the time stated, all the materials, services or labor for which this bid is made.</w:t>
      </w:r>
    </w:p>
    <w:p w:rsidR="004E0AB8" w:rsidRDefault="004E0AB8" w:rsidP="004E0AB8">
      <w:pPr>
        <w:pStyle w:val="Heading3"/>
      </w:pPr>
      <w:r>
        <w:t>No plead or mistake in an accepted bid shall be available to the undersigned bidder.</w:t>
      </w:r>
    </w:p>
    <w:p w:rsidR="004E0AB8" w:rsidRPr="004E0AB8" w:rsidRDefault="004E0AB8" w:rsidP="004E0AB8"/>
    <w:p w:rsidR="004E0AB8" w:rsidRDefault="00942663" w:rsidP="004E0AB8">
      <w:pPr>
        <w:pStyle w:val="Heading3"/>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1012190</wp:posOffset>
                </wp:positionH>
                <wp:positionV relativeFrom="page">
                  <wp:posOffset>8491220</wp:posOffset>
                </wp:positionV>
                <wp:extent cx="5513705" cy="6350"/>
                <wp:effectExtent l="0" t="0" r="0" b="0"/>
                <wp:wrapTopAndBottom/>
                <wp:docPr id="51869" name="Group 51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3705" cy="6350"/>
                          <a:chOff x="0" y="0"/>
                          <a:chExt cx="5513833" cy="6097"/>
                        </a:xfrm>
                      </wpg:grpSpPr>
                      <wps:wsp>
                        <wps:cNvPr id="51868" name="Shape 51868"/>
                        <wps:cNvSpPr/>
                        <wps:spPr>
                          <a:xfrm>
                            <a:off x="0" y="0"/>
                            <a:ext cx="5513833" cy="6097"/>
                          </a:xfrm>
                          <a:custGeom>
                            <a:avLst/>
                            <a:gdLst/>
                            <a:ahLst/>
                            <a:cxnLst/>
                            <a:rect l="0" t="0" r="0" b="0"/>
                            <a:pathLst>
                              <a:path w="5513833" h="6097">
                                <a:moveTo>
                                  <a:pt x="0" y="3049"/>
                                </a:moveTo>
                                <a:lnTo>
                                  <a:pt x="5513833" y="3049"/>
                                </a:lnTo>
                              </a:path>
                            </a:pathLst>
                          </a:custGeom>
                          <a:noFill/>
                          <a:ln w="609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68BF5EB3" id="Group 51869" o:spid="_x0000_s1026" style="position:absolute;margin-left:79.7pt;margin-top:668.6pt;width:434.15pt;height:.5pt;z-index:251659264;mso-position-horizontal-relative:page;mso-position-vertical-relative:page" coordsize="55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">
                <v:shape id="Shape 51868" o:spid="_x0000_s1027" style="position:absolute;width:55138;height:60;visibility:visible;mso-wrap-style:square;v-text-anchor:top" coordsize="5513833,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" path="m,3049r5513833,e" filled="f" strokeweight=".16936mm">
                  <v:stroke miterlimit="1" joinstyle="miter"/>
                  <v:path arrowok="t" textboxrect="0,0,5513833,6097"/>
                </v:shape>
                <w10:wrap type="topAndBottom" anchorx="page" anchory="page"/>
              </v:group>
            </w:pict>
          </mc:Fallback>
        </mc:AlternateContent>
      </w:r>
      <w:r w:rsidR="004E0AB8">
        <w:t>All bidders are required to answer the following survey questions. Bids not answering the following questions may be deemed non-responsive.</w:t>
      </w:r>
    </w:p>
    <w:p w:rsidR="004E0AB8" w:rsidRPr="004E0AB8" w:rsidRDefault="004E0AB8" w:rsidP="004E0AB8"/>
    <w:tbl>
      <w:tblPr>
        <w:tblW w:w="8817" w:type="dxa"/>
        <w:jc w:val="center"/>
        <w:tblLayout w:type="fixed"/>
        <w:tblCellMar>
          <w:top w:w="64" w:type="dxa"/>
          <w:left w:w="40" w:type="dxa"/>
          <w:right w:w="205" w:type="dxa"/>
        </w:tblCellMar>
        <w:tblLook w:val="04A0" w:firstRow="1" w:lastRow="0" w:firstColumn="1" w:lastColumn="0" w:noHBand="0" w:noVBand="1"/>
      </w:tblPr>
      <w:tblGrid>
        <w:gridCol w:w="806"/>
        <w:gridCol w:w="5134"/>
        <w:gridCol w:w="1257"/>
        <w:gridCol w:w="270"/>
        <w:gridCol w:w="1350"/>
      </w:tblGrid>
      <w:tr w:rsidR="00942663" w:rsidRPr="00F91057" w:rsidTr="00F91057">
        <w:trPr>
          <w:trHeight w:val="305"/>
          <w:jc w:val="center"/>
        </w:trPr>
        <w:tc>
          <w:tcPr>
            <w:tcW w:w="806" w:type="dxa"/>
            <w:tcBorders>
              <w:top w:val="single" w:sz="2" w:space="0" w:color="000000"/>
              <w:left w:val="single" w:sz="2" w:space="0" w:color="000000"/>
              <w:bottom w:val="single" w:sz="2" w:space="0" w:color="000000"/>
              <w:right w:val="single" w:sz="2" w:space="0" w:color="000000"/>
            </w:tcBorders>
            <w:shd w:val="clear" w:color="auto" w:fill="auto"/>
          </w:tcPr>
          <w:p w:rsidR="004E0AB8" w:rsidRPr="004E0AB8" w:rsidRDefault="004E0AB8" w:rsidP="00F91057">
            <w:pPr>
              <w:spacing w:line="240" w:lineRule="auto"/>
            </w:pPr>
          </w:p>
        </w:tc>
        <w:tc>
          <w:tcPr>
            <w:tcW w:w="5134" w:type="dxa"/>
            <w:tcBorders>
              <w:top w:val="single" w:sz="2" w:space="0" w:color="000000"/>
              <w:left w:val="single" w:sz="2" w:space="0" w:color="000000"/>
              <w:bottom w:val="single" w:sz="2" w:space="0" w:color="000000"/>
              <w:right w:val="single" w:sz="2" w:space="0" w:color="000000"/>
            </w:tcBorders>
            <w:shd w:val="clear" w:color="auto" w:fill="auto"/>
          </w:tcPr>
          <w:p w:rsidR="004E0AB8" w:rsidRPr="004E0AB8" w:rsidRDefault="001D78DB" w:rsidP="00F91057">
            <w:pPr>
              <w:spacing w:line="240" w:lineRule="auto"/>
              <w:jc w:val="center"/>
            </w:pPr>
            <w:r>
              <w:t>Question</w:t>
            </w:r>
          </w:p>
        </w:tc>
        <w:tc>
          <w:tcPr>
            <w:tcW w:w="1257" w:type="dxa"/>
            <w:tcBorders>
              <w:top w:val="single" w:sz="2" w:space="0" w:color="000000"/>
              <w:left w:val="single" w:sz="2" w:space="0" w:color="000000"/>
              <w:bottom w:val="single" w:sz="2" w:space="0" w:color="000000"/>
              <w:right w:val="single" w:sz="2" w:space="0" w:color="000000"/>
            </w:tcBorders>
            <w:shd w:val="clear" w:color="auto" w:fill="auto"/>
          </w:tcPr>
          <w:p w:rsidR="004E0AB8" w:rsidRPr="004E0AB8" w:rsidRDefault="004E0AB8" w:rsidP="00F91057">
            <w:pPr>
              <w:spacing w:line="240" w:lineRule="auto"/>
              <w:jc w:val="center"/>
            </w:pPr>
            <w:r w:rsidRPr="004E0AB8">
              <w:t>Yes</w:t>
            </w:r>
          </w:p>
        </w:tc>
        <w:tc>
          <w:tcPr>
            <w:tcW w:w="270" w:type="dxa"/>
            <w:tcBorders>
              <w:top w:val="single" w:sz="2" w:space="0" w:color="000000"/>
              <w:left w:val="single" w:sz="2" w:space="0" w:color="000000"/>
              <w:bottom w:val="single" w:sz="2" w:space="0" w:color="000000"/>
              <w:right w:val="single" w:sz="2" w:space="0" w:color="000000"/>
            </w:tcBorders>
            <w:shd w:val="clear" w:color="auto" w:fill="auto"/>
          </w:tcPr>
          <w:p w:rsidR="004E0AB8" w:rsidRPr="00F91057" w:rsidRDefault="004E0AB8" w:rsidP="00F91057">
            <w:pPr>
              <w:pStyle w:val="Heading1"/>
              <w:rPr>
                <w:sz w:val="20"/>
                <w:szCs w:val="20"/>
              </w:rPr>
            </w:pP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rsidR="004E0AB8" w:rsidRPr="004E0AB8" w:rsidRDefault="004E0AB8" w:rsidP="00F91057">
            <w:pPr>
              <w:spacing w:line="240" w:lineRule="auto"/>
              <w:jc w:val="center"/>
            </w:pPr>
            <w:r w:rsidRPr="004E0AB8">
              <w:t>No</w:t>
            </w:r>
          </w:p>
        </w:tc>
      </w:tr>
      <w:tr w:rsidR="00942663" w:rsidRPr="00F91057" w:rsidTr="00F91057">
        <w:trPr>
          <w:trHeight w:val="592"/>
          <w:jc w:val="center"/>
        </w:trPr>
        <w:tc>
          <w:tcPr>
            <w:tcW w:w="806" w:type="dxa"/>
            <w:tcBorders>
              <w:top w:val="single" w:sz="2" w:space="0" w:color="000000"/>
              <w:left w:val="single" w:sz="2" w:space="0" w:color="000000"/>
              <w:bottom w:val="single" w:sz="2" w:space="0" w:color="000000"/>
              <w:right w:val="single" w:sz="2" w:space="0" w:color="000000"/>
            </w:tcBorders>
            <w:shd w:val="clear" w:color="auto" w:fill="auto"/>
          </w:tcPr>
          <w:p w:rsidR="004E0AB8" w:rsidRPr="004E0AB8" w:rsidRDefault="004E0AB8" w:rsidP="00F91057">
            <w:pPr>
              <w:spacing w:line="240" w:lineRule="auto"/>
            </w:pPr>
            <w:r>
              <w:t>a)</w:t>
            </w:r>
          </w:p>
        </w:tc>
        <w:tc>
          <w:tcPr>
            <w:tcW w:w="5134" w:type="dxa"/>
            <w:tcBorders>
              <w:top w:val="single" w:sz="2" w:space="0" w:color="000000"/>
              <w:left w:val="single" w:sz="2" w:space="0" w:color="000000"/>
              <w:bottom w:val="single" w:sz="2" w:space="0" w:color="000000"/>
              <w:right w:val="single" w:sz="2" w:space="0" w:color="000000"/>
            </w:tcBorders>
            <w:shd w:val="clear" w:color="auto" w:fill="auto"/>
          </w:tcPr>
          <w:p w:rsidR="004E0AB8" w:rsidRPr="004E0AB8" w:rsidRDefault="004E0AB8" w:rsidP="00F91057">
            <w:pPr>
              <w:spacing w:line="240" w:lineRule="auto"/>
            </w:pPr>
            <w:r w:rsidRPr="004E0AB8">
              <w:t>Is the bidder a Minority Business Enterprise (MBE)?</w:t>
            </w:r>
          </w:p>
        </w:tc>
        <w:tc>
          <w:tcPr>
            <w:tcW w:w="1257" w:type="dxa"/>
            <w:tcBorders>
              <w:top w:val="single" w:sz="2" w:space="0" w:color="000000"/>
              <w:left w:val="single" w:sz="2" w:space="0" w:color="000000"/>
              <w:bottom w:val="single" w:sz="2" w:space="0" w:color="000000"/>
              <w:right w:val="single" w:sz="2" w:space="0" w:color="000000"/>
            </w:tcBorders>
            <w:shd w:val="clear" w:color="auto" w:fill="auto"/>
          </w:tcPr>
          <w:p w:rsidR="004E0AB8" w:rsidRPr="00F91057" w:rsidRDefault="004E0AB8" w:rsidP="00F91057">
            <w:pPr>
              <w:spacing w:line="240" w:lineRule="auto"/>
              <w:jc w:val="center"/>
              <w:rPr>
                <w:sz w:val="72"/>
                <w:szCs w:val="72"/>
              </w:rPr>
            </w:pPr>
            <w:r w:rsidRPr="00F91057">
              <w:rPr>
                <w:sz w:val="72"/>
                <w:szCs w:val="72"/>
              </w:rPr>
              <w:t>O</w:t>
            </w:r>
          </w:p>
        </w:tc>
        <w:tc>
          <w:tcPr>
            <w:tcW w:w="270" w:type="dxa"/>
            <w:tcBorders>
              <w:top w:val="single" w:sz="2" w:space="0" w:color="000000"/>
              <w:left w:val="single" w:sz="2" w:space="0" w:color="000000"/>
              <w:bottom w:val="single" w:sz="2" w:space="0" w:color="000000"/>
              <w:right w:val="single" w:sz="2" w:space="0" w:color="000000"/>
            </w:tcBorders>
            <w:shd w:val="clear" w:color="auto" w:fill="auto"/>
          </w:tcPr>
          <w:p w:rsidR="004E0AB8" w:rsidRPr="00F91057" w:rsidRDefault="004E0AB8" w:rsidP="00F91057">
            <w:pPr>
              <w:pStyle w:val="Heading1"/>
              <w:rPr>
                <w:sz w:val="72"/>
                <w:szCs w:val="72"/>
              </w:rPr>
            </w:pP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rsidR="004E0AB8" w:rsidRPr="00F91057" w:rsidRDefault="004E0AB8" w:rsidP="00F91057">
            <w:pPr>
              <w:spacing w:line="240" w:lineRule="auto"/>
              <w:jc w:val="center"/>
              <w:rPr>
                <w:sz w:val="72"/>
                <w:szCs w:val="72"/>
              </w:rPr>
            </w:pPr>
            <w:r w:rsidRPr="00F91057">
              <w:rPr>
                <w:sz w:val="72"/>
                <w:szCs w:val="72"/>
              </w:rPr>
              <w:t>O</w:t>
            </w:r>
          </w:p>
        </w:tc>
      </w:tr>
      <w:tr w:rsidR="00942663" w:rsidRPr="00F91057" w:rsidTr="00F91057">
        <w:trPr>
          <w:trHeight w:val="598"/>
          <w:jc w:val="center"/>
        </w:trPr>
        <w:tc>
          <w:tcPr>
            <w:tcW w:w="806" w:type="dxa"/>
            <w:tcBorders>
              <w:top w:val="single" w:sz="2" w:space="0" w:color="000000"/>
              <w:left w:val="single" w:sz="2" w:space="0" w:color="000000"/>
              <w:bottom w:val="single" w:sz="2" w:space="0" w:color="000000"/>
              <w:right w:val="single" w:sz="2" w:space="0" w:color="000000"/>
            </w:tcBorders>
            <w:shd w:val="clear" w:color="auto" w:fill="auto"/>
          </w:tcPr>
          <w:p w:rsidR="001D78DB" w:rsidRDefault="001D78DB" w:rsidP="00F91057">
            <w:pPr>
              <w:spacing w:line="240" w:lineRule="auto"/>
            </w:pPr>
            <w:r>
              <w:t>b</w:t>
            </w:r>
            <w:r w:rsidRPr="00B92DAF">
              <w:t>)</w:t>
            </w:r>
          </w:p>
        </w:tc>
        <w:tc>
          <w:tcPr>
            <w:tcW w:w="5134" w:type="dxa"/>
            <w:tcBorders>
              <w:top w:val="single" w:sz="2" w:space="0" w:color="000000"/>
              <w:left w:val="single" w:sz="2" w:space="0" w:color="000000"/>
              <w:bottom w:val="single" w:sz="2" w:space="0" w:color="000000"/>
              <w:right w:val="single" w:sz="2" w:space="0" w:color="000000"/>
            </w:tcBorders>
            <w:shd w:val="clear" w:color="auto" w:fill="auto"/>
          </w:tcPr>
          <w:p w:rsidR="001D78DB" w:rsidRPr="004E0AB8" w:rsidRDefault="001D78DB" w:rsidP="00F91057">
            <w:pPr>
              <w:spacing w:line="240" w:lineRule="auto"/>
            </w:pPr>
            <w:r w:rsidRPr="004E0AB8">
              <w:t>Is the bidder a Women Business Enterprise (WBE)?</w:t>
            </w:r>
          </w:p>
        </w:tc>
        <w:tc>
          <w:tcPr>
            <w:tcW w:w="1257"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spacing w:line="240" w:lineRule="auto"/>
              <w:jc w:val="center"/>
              <w:rPr>
                <w:sz w:val="72"/>
                <w:szCs w:val="72"/>
              </w:rPr>
            </w:pPr>
            <w:r w:rsidRPr="00F91057">
              <w:rPr>
                <w:sz w:val="72"/>
                <w:szCs w:val="72"/>
              </w:rPr>
              <w:t>O</w:t>
            </w:r>
          </w:p>
        </w:tc>
        <w:tc>
          <w:tcPr>
            <w:tcW w:w="270"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pStyle w:val="Heading1"/>
              <w:rPr>
                <w:sz w:val="72"/>
                <w:szCs w:val="72"/>
              </w:rPr>
            </w:pP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spacing w:line="240" w:lineRule="auto"/>
              <w:jc w:val="center"/>
              <w:rPr>
                <w:sz w:val="72"/>
                <w:szCs w:val="72"/>
              </w:rPr>
            </w:pPr>
            <w:r w:rsidRPr="00F91057">
              <w:rPr>
                <w:sz w:val="72"/>
                <w:szCs w:val="72"/>
              </w:rPr>
              <w:t>O</w:t>
            </w:r>
          </w:p>
        </w:tc>
      </w:tr>
      <w:tr w:rsidR="00942663" w:rsidRPr="00F91057" w:rsidTr="00F91057">
        <w:trPr>
          <w:trHeight w:val="605"/>
          <w:jc w:val="center"/>
        </w:trPr>
        <w:tc>
          <w:tcPr>
            <w:tcW w:w="806" w:type="dxa"/>
            <w:tcBorders>
              <w:top w:val="single" w:sz="2" w:space="0" w:color="000000"/>
              <w:left w:val="single" w:sz="2" w:space="0" w:color="000000"/>
              <w:bottom w:val="single" w:sz="2" w:space="0" w:color="000000"/>
              <w:right w:val="single" w:sz="2" w:space="0" w:color="000000"/>
            </w:tcBorders>
            <w:shd w:val="clear" w:color="auto" w:fill="auto"/>
          </w:tcPr>
          <w:p w:rsidR="001D78DB" w:rsidRDefault="001D78DB" w:rsidP="00F91057">
            <w:pPr>
              <w:spacing w:line="240" w:lineRule="auto"/>
            </w:pPr>
            <w:r>
              <w:t>c</w:t>
            </w:r>
            <w:r w:rsidRPr="00B92DAF">
              <w:t>)</w:t>
            </w:r>
          </w:p>
        </w:tc>
        <w:tc>
          <w:tcPr>
            <w:tcW w:w="5134" w:type="dxa"/>
            <w:tcBorders>
              <w:top w:val="single" w:sz="2" w:space="0" w:color="000000"/>
              <w:left w:val="single" w:sz="2" w:space="0" w:color="000000"/>
              <w:bottom w:val="single" w:sz="2" w:space="0" w:color="000000"/>
              <w:right w:val="single" w:sz="2" w:space="0" w:color="000000"/>
            </w:tcBorders>
            <w:shd w:val="clear" w:color="auto" w:fill="auto"/>
          </w:tcPr>
          <w:p w:rsidR="001D78DB" w:rsidRPr="004E0AB8" w:rsidRDefault="001D78DB" w:rsidP="00F91057">
            <w:pPr>
              <w:spacing w:line="240" w:lineRule="auto"/>
            </w:pPr>
            <w:r w:rsidRPr="004E0AB8">
              <w:t>Does the bidder possess a business certificate in the</w:t>
            </w:r>
          </w:p>
          <w:p w:rsidR="001D78DB" w:rsidRPr="004E0AB8" w:rsidRDefault="001D78DB" w:rsidP="00F91057">
            <w:pPr>
              <w:spacing w:line="240" w:lineRule="auto"/>
            </w:pPr>
            <w:r w:rsidRPr="004E0AB8">
              <w:t>Town of Wareham?</w:t>
            </w:r>
          </w:p>
        </w:tc>
        <w:tc>
          <w:tcPr>
            <w:tcW w:w="1257"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spacing w:line="240" w:lineRule="auto"/>
              <w:jc w:val="center"/>
              <w:rPr>
                <w:sz w:val="72"/>
                <w:szCs w:val="72"/>
              </w:rPr>
            </w:pPr>
            <w:r w:rsidRPr="00F91057">
              <w:rPr>
                <w:sz w:val="72"/>
                <w:szCs w:val="72"/>
              </w:rPr>
              <w:t>O</w:t>
            </w:r>
          </w:p>
        </w:tc>
        <w:tc>
          <w:tcPr>
            <w:tcW w:w="270"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pStyle w:val="Heading1"/>
              <w:rPr>
                <w:sz w:val="72"/>
                <w:szCs w:val="72"/>
              </w:rPr>
            </w:pP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spacing w:line="240" w:lineRule="auto"/>
              <w:jc w:val="center"/>
              <w:rPr>
                <w:sz w:val="72"/>
                <w:szCs w:val="72"/>
              </w:rPr>
            </w:pPr>
            <w:r w:rsidRPr="00F91057">
              <w:rPr>
                <w:sz w:val="72"/>
                <w:szCs w:val="72"/>
              </w:rPr>
              <w:t>O</w:t>
            </w:r>
          </w:p>
        </w:tc>
      </w:tr>
      <w:tr w:rsidR="00942663" w:rsidRPr="00F91057" w:rsidTr="00F91057">
        <w:trPr>
          <w:trHeight w:val="864"/>
          <w:jc w:val="center"/>
        </w:trPr>
        <w:tc>
          <w:tcPr>
            <w:tcW w:w="806" w:type="dxa"/>
            <w:tcBorders>
              <w:top w:val="single" w:sz="2" w:space="0" w:color="000000"/>
              <w:left w:val="single" w:sz="2" w:space="0" w:color="000000"/>
              <w:bottom w:val="single" w:sz="2" w:space="0" w:color="000000"/>
              <w:right w:val="single" w:sz="2" w:space="0" w:color="000000"/>
            </w:tcBorders>
            <w:shd w:val="clear" w:color="auto" w:fill="auto"/>
          </w:tcPr>
          <w:p w:rsidR="001D78DB" w:rsidRDefault="001D78DB" w:rsidP="00F91057">
            <w:pPr>
              <w:spacing w:line="240" w:lineRule="auto"/>
            </w:pPr>
            <w:r>
              <w:t>d</w:t>
            </w:r>
            <w:r w:rsidRPr="00B92DAF">
              <w:t>)</w:t>
            </w:r>
          </w:p>
        </w:tc>
        <w:tc>
          <w:tcPr>
            <w:tcW w:w="5134" w:type="dxa"/>
            <w:tcBorders>
              <w:top w:val="single" w:sz="2" w:space="0" w:color="000000"/>
              <w:left w:val="single" w:sz="2" w:space="0" w:color="000000"/>
              <w:bottom w:val="single" w:sz="2" w:space="0" w:color="000000"/>
              <w:right w:val="single" w:sz="2" w:space="0" w:color="000000"/>
            </w:tcBorders>
            <w:shd w:val="clear" w:color="auto" w:fill="auto"/>
          </w:tcPr>
          <w:p w:rsidR="001D78DB" w:rsidRPr="004E0AB8" w:rsidRDefault="001D78DB" w:rsidP="00F91057">
            <w:pPr>
              <w:spacing w:line="240" w:lineRule="auto"/>
            </w:pPr>
            <w:r w:rsidRPr="004E0AB8">
              <w:t>Has the bidder provided services or goods to the Town of Wareham at any time during the past 24 months?</w:t>
            </w:r>
          </w:p>
        </w:tc>
        <w:tc>
          <w:tcPr>
            <w:tcW w:w="1257"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spacing w:line="240" w:lineRule="auto"/>
              <w:jc w:val="center"/>
              <w:rPr>
                <w:sz w:val="72"/>
                <w:szCs w:val="72"/>
              </w:rPr>
            </w:pPr>
            <w:r w:rsidRPr="00F91057">
              <w:rPr>
                <w:sz w:val="72"/>
                <w:szCs w:val="72"/>
              </w:rPr>
              <w:t>O</w:t>
            </w:r>
          </w:p>
        </w:tc>
        <w:tc>
          <w:tcPr>
            <w:tcW w:w="270"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pStyle w:val="Heading1"/>
              <w:rPr>
                <w:sz w:val="72"/>
                <w:szCs w:val="72"/>
              </w:rPr>
            </w:pP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spacing w:line="240" w:lineRule="auto"/>
              <w:jc w:val="center"/>
              <w:rPr>
                <w:sz w:val="72"/>
                <w:szCs w:val="72"/>
              </w:rPr>
            </w:pPr>
            <w:r w:rsidRPr="00F91057">
              <w:rPr>
                <w:sz w:val="72"/>
                <w:szCs w:val="72"/>
              </w:rPr>
              <w:t>O</w:t>
            </w:r>
          </w:p>
        </w:tc>
      </w:tr>
      <w:tr w:rsidR="00942663" w:rsidRPr="00F91057" w:rsidTr="00F91057">
        <w:trPr>
          <w:trHeight w:val="597"/>
          <w:jc w:val="center"/>
        </w:trPr>
        <w:tc>
          <w:tcPr>
            <w:tcW w:w="806" w:type="dxa"/>
            <w:tcBorders>
              <w:top w:val="single" w:sz="2" w:space="0" w:color="000000"/>
              <w:left w:val="single" w:sz="2" w:space="0" w:color="000000"/>
              <w:bottom w:val="single" w:sz="2" w:space="0" w:color="000000"/>
              <w:right w:val="single" w:sz="2" w:space="0" w:color="000000"/>
            </w:tcBorders>
            <w:shd w:val="clear" w:color="auto" w:fill="auto"/>
          </w:tcPr>
          <w:p w:rsidR="001D78DB" w:rsidRDefault="001D78DB" w:rsidP="00F91057">
            <w:pPr>
              <w:spacing w:line="240" w:lineRule="auto"/>
            </w:pPr>
            <w:r>
              <w:t>e</w:t>
            </w:r>
            <w:r w:rsidRPr="00B92DAF">
              <w:t>)</w:t>
            </w:r>
          </w:p>
        </w:tc>
        <w:tc>
          <w:tcPr>
            <w:tcW w:w="5134" w:type="dxa"/>
            <w:tcBorders>
              <w:top w:val="single" w:sz="2" w:space="0" w:color="000000"/>
              <w:left w:val="single" w:sz="2" w:space="0" w:color="000000"/>
              <w:bottom w:val="single" w:sz="2" w:space="0" w:color="000000"/>
              <w:right w:val="single" w:sz="2" w:space="0" w:color="000000"/>
            </w:tcBorders>
            <w:shd w:val="clear" w:color="auto" w:fill="auto"/>
          </w:tcPr>
          <w:p w:rsidR="001D78DB" w:rsidRPr="004E0AB8" w:rsidRDefault="001D78DB" w:rsidP="00F91057">
            <w:pPr>
              <w:spacing w:line="240" w:lineRule="auto"/>
            </w:pPr>
            <w:r w:rsidRPr="004E0AB8">
              <w:t>Has the bidder ever forfeited a bid or performance bond related to a bid with the Town of Wareham?</w:t>
            </w:r>
          </w:p>
        </w:tc>
        <w:tc>
          <w:tcPr>
            <w:tcW w:w="1257"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spacing w:line="240" w:lineRule="auto"/>
              <w:jc w:val="center"/>
              <w:rPr>
                <w:sz w:val="72"/>
                <w:szCs w:val="72"/>
              </w:rPr>
            </w:pPr>
            <w:r w:rsidRPr="00F91057">
              <w:rPr>
                <w:sz w:val="72"/>
                <w:szCs w:val="72"/>
              </w:rPr>
              <w:t>O</w:t>
            </w:r>
          </w:p>
        </w:tc>
        <w:tc>
          <w:tcPr>
            <w:tcW w:w="270"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pStyle w:val="Heading1"/>
              <w:rPr>
                <w:sz w:val="72"/>
                <w:szCs w:val="72"/>
              </w:rPr>
            </w:pP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spacing w:line="240" w:lineRule="auto"/>
              <w:jc w:val="center"/>
              <w:rPr>
                <w:sz w:val="72"/>
                <w:szCs w:val="72"/>
              </w:rPr>
            </w:pPr>
            <w:r w:rsidRPr="00F91057">
              <w:rPr>
                <w:sz w:val="72"/>
                <w:szCs w:val="72"/>
              </w:rPr>
              <w:t>O</w:t>
            </w:r>
          </w:p>
        </w:tc>
      </w:tr>
      <w:tr w:rsidR="00942663" w:rsidRPr="00F91057" w:rsidTr="00F91057">
        <w:trPr>
          <w:trHeight w:val="1223"/>
          <w:jc w:val="center"/>
        </w:trPr>
        <w:tc>
          <w:tcPr>
            <w:tcW w:w="806" w:type="dxa"/>
            <w:tcBorders>
              <w:top w:val="single" w:sz="2" w:space="0" w:color="000000"/>
              <w:left w:val="single" w:sz="2" w:space="0" w:color="000000"/>
              <w:bottom w:val="single" w:sz="2" w:space="0" w:color="000000"/>
              <w:right w:val="single" w:sz="2" w:space="0" w:color="000000"/>
            </w:tcBorders>
            <w:shd w:val="clear" w:color="auto" w:fill="auto"/>
          </w:tcPr>
          <w:p w:rsidR="001D78DB" w:rsidRDefault="001D78DB" w:rsidP="00F91057">
            <w:pPr>
              <w:spacing w:line="240" w:lineRule="auto"/>
            </w:pPr>
            <w:r>
              <w:t>f</w:t>
            </w:r>
            <w:r w:rsidRPr="00B92DAF">
              <w:t>)</w:t>
            </w:r>
          </w:p>
        </w:tc>
        <w:tc>
          <w:tcPr>
            <w:tcW w:w="5134" w:type="dxa"/>
            <w:tcBorders>
              <w:top w:val="single" w:sz="2" w:space="0" w:color="000000"/>
              <w:left w:val="single" w:sz="2" w:space="0" w:color="000000"/>
              <w:bottom w:val="single" w:sz="2" w:space="0" w:color="000000"/>
              <w:right w:val="single" w:sz="2" w:space="0" w:color="000000"/>
            </w:tcBorders>
            <w:shd w:val="clear" w:color="auto" w:fill="auto"/>
          </w:tcPr>
          <w:p w:rsidR="001D78DB" w:rsidRPr="004E0AB8" w:rsidRDefault="001D78DB" w:rsidP="00F91057">
            <w:pPr>
              <w:spacing w:line="240" w:lineRule="auto"/>
            </w:pPr>
            <w:r w:rsidRPr="004E0AB8">
              <w:t>Is this bid for contracted services?</w:t>
            </w:r>
          </w:p>
          <w:p w:rsidR="001D78DB" w:rsidRPr="004E0AB8" w:rsidRDefault="001D78DB" w:rsidP="00F91057">
            <w:pPr>
              <w:spacing w:line="240" w:lineRule="auto"/>
            </w:pPr>
            <w:r w:rsidRPr="004E0AB8">
              <w:t>If yes, will any portion be subcontracted?</w:t>
            </w:r>
          </w:p>
          <w:p w:rsidR="001D78DB" w:rsidRPr="004E0AB8" w:rsidRDefault="001D78DB" w:rsidP="00F91057">
            <w:pPr>
              <w:spacing w:line="240" w:lineRule="auto"/>
            </w:pPr>
            <w:r w:rsidRPr="004E0AB8">
              <w:t>Approximate how many pe</w:t>
            </w:r>
            <w:r>
              <w:t>ople will work on this contract?</w:t>
            </w:r>
          </w:p>
        </w:tc>
        <w:tc>
          <w:tcPr>
            <w:tcW w:w="1257"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spacing w:line="240" w:lineRule="auto"/>
              <w:jc w:val="center"/>
              <w:rPr>
                <w:sz w:val="72"/>
                <w:szCs w:val="72"/>
              </w:rPr>
            </w:pPr>
            <w:r w:rsidRPr="00F91057">
              <w:rPr>
                <w:sz w:val="72"/>
                <w:szCs w:val="72"/>
              </w:rPr>
              <w:t>O</w:t>
            </w:r>
          </w:p>
        </w:tc>
        <w:tc>
          <w:tcPr>
            <w:tcW w:w="270"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pStyle w:val="Heading1"/>
              <w:rPr>
                <w:sz w:val="72"/>
                <w:szCs w:val="72"/>
              </w:rPr>
            </w:pP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rsidR="001D78DB" w:rsidRPr="00F91057" w:rsidRDefault="001D78DB" w:rsidP="00F91057">
            <w:pPr>
              <w:spacing w:line="240" w:lineRule="auto"/>
              <w:jc w:val="center"/>
              <w:rPr>
                <w:sz w:val="72"/>
                <w:szCs w:val="72"/>
              </w:rPr>
            </w:pPr>
            <w:r w:rsidRPr="00F91057">
              <w:rPr>
                <w:sz w:val="72"/>
                <w:szCs w:val="72"/>
              </w:rPr>
              <w:t>O</w:t>
            </w:r>
          </w:p>
        </w:tc>
      </w:tr>
    </w:tbl>
    <w:p w:rsidR="004E0AB8" w:rsidRDefault="004E0AB8" w:rsidP="001D78DB">
      <w:pPr>
        <w:pStyle w:val="Heading3"/>
      </w:pPr>
      <w:r w:rsidRPr="003F0FFE">
        <w:t>The proposed COST for the preparation of A Feasibility Study for a</w:t>
      </w:r>
      <w:r>
        <w:t xml:space="preserve"> Public Safety</w:t>
      </w:r>
      <w:r w:rsidRPr="003F0FFE">
        <w:t xml:space="preserve"> Facility, as described in the attached RFP, including the furnishing of all materials, services, labor, insurance, and other costs incurred in the performance of the contract is:</w:t>
      </w:r>
    </w:p>
    <w:p w:rsidR="001D78DB" w:rsidRDefault="001D78DB" w:rsidP="001D78DB"/>
    <w:p w:rsidR="001D78DB" w:rsidRPr="001D78DB" w:rsidRDefault="001D78DB" w:rsidP="001D78DB"/>
    <w:p w:rsidR="004E0AB8" w:rsidRDefault="00942663" w:rsidP="001D78DB">
      <w:pPr>
        <w:ind w:left="1440"/>
      </w:pPr>
      <w:r w:rsidRPr="003722AC">
        <w:rPr>
          <w:noProof/>
        </w:rPr>
        <w:drawing>
          <wp:inline distT="0" distB="0" distL="0" distR="0">
            <wp:extent cx="4533900" cy="142875"/>
            <wp:effectExtent l="0" t="0" r="0" b="0"/>
            <wp:docPr id="27" name="Picture 25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3900" cy="142875"/>
                    </a:xfrm>
                    <a:prstGeom prst="rect">
                      <a:avLst/>
                    </a:prstGeom>
                    <a:noFill/>
                    <a:ln>
                      <a:noFill/>
                    </a:ln>
                  </pic:spPr>
                </pic:pic>
              </a:graphicData>
            </a:graphic>
          </wp:inline>
        </w:drawing>
      </w:r>
    </w:p>
    <w:p w:rsidR="001D78DB" w:rsidRDefault="001D78DB" w:rsidP="001D78DB">
      <w:pPr>
        <w:pStyle w:val="Heading2"/>
        <w:numPr>
          <w:ilvl w:val="0"/>
          <w:numId w:val="0"/>
        </w:numPr>
        <w:ind w:left="630"/>
      </w:pPr>
    </w:p>
    <w:p w:rsidR="004E0AB8" w:rsidRDefault="004E0AB8" w:rsidP="004E0AB8">
      <w:pPr>
        <w:pStyle w:val="Heading2"/>
      </w:pPr>
      <w:r w:rsidRPr="00DB07F9">
        <w:t>Contact Information:</w:t>
      </w:r>
    </w:p>
    <w:p w:rsidR="004E0AB8" w:rsidRDefault="004E0AB8" w:rsidP="004E0AB8">
      <w:pPr>
        <w:spacing w:after="0"/>
        <w:ind w:left="72" w:right="0"/>
        <w:jc w:val="left"/>
        <w:sectPr w:rsidR="004E0AB8">
          <w:headerReference w:type="even" r:id="rId21"/>
          <w:headerReference w:type="default" r:id="rId22"/>
          <w:headerReference w:type="first" r:id="rId23"/>
          <w:pgSz w:w="12240" w:h="15840"/>
          <w:pgMar w:top="720" w:right="1853" w:bottom="2708" w:left="1526" w:header="413" w:footer="720" w:gutter="0"/>
          <w:cols w:space="720"/>
          <w:titlePg/>
        </w:sectPr>
      </w:pPr>
    </w:p>
    <w:p w:rsidR="001D78DB" w:rsidRDefault="004E0AB8" w:rsidP="001D78DB">
      <w:pPr>
        <w:pStyle w:val="Heading2"/>
        <w:rPr>
          <w:rStyle w:val="Heading2Char"/>
        </w:rPr>
      </w:pPr>
      <w:r w:rsidRPr="001D78DB">
        <w:rPr>
          <w:rStyle w:val="Heading2Char"/>
        </w:rPr>
        <w:lastRenderedPageBreak/>
        <w:t>This bid includes Addenda numbered</w:t>
      </w:r>
      <w:r w:rsidR="001D78DB">
        <w:rPr>
          <w:rStyle w:val="Heading2Char"/>
        </w:rPr>
        <w:t>;</w:t>
      </w:r>
      <w:r w:rsidRPr="001D78DB">
        <w:rPr>
          <w:rStyle w:val="Heading2Char"/>
        </w:rPr>
        <w:t xml:space="preserve">   </w:t>
      </w:r>
    </w:p>
    <w:p w:rsidR="004E0AB8" w:rsidRDefault="004E0AB8" w:rsidP="001D78DB">
      <w:pPr>
        <w:pStyle w:val="Heading2"/>
        <w:numPr>
          <w:ilvl w:val="0"/>
          <w:numId w:val="0"/>
        </w:numPr>
        <w:ind w:left="630"/>
      </w:pPr>
      <w:r w:rsidRPr="001D78DB">
        <w:rPr>
          <w:rStyle w:val="Heading2Char"/>
        </w:rPr>
        <w:t>____</w:t>
      </w:r>
      <w:r w:rsidR="001D78DB" w:rsidRPr="001D78DB">
        <w:rPr>
          <w:rStyle w:val="Heading2Char"/>
        </w:rPr>
        <w:t>, _</w:t>
      </w:r>
      <w:r w:rsidRPr="001D78DB">
        <w:rPr>
          <w:rStyle w:val="Heading2Char"/>
        </w:rPr>
        <w:t>___</w:t>
      </w:r>
      <w:r w:rsidR="004614AC" w:rsidRPr="001D78DB">
        <w:rPr>
          <w:rStyle w:val="Heading2Char"/>
        </w:rPr>
        <w:t>, _</w:t>
      </w:r>
      <w:r w:rsidRPr="001D78DB">
        <w:rPr>
          <w:rStyle w:val="Heading2Char"/>
        </w:rPr>
        <w:t>___</w:t>
      </w:r>
      <w:r w:rsidR="004614AC" w:rsidRPr="001D78DB">
        <w:rPr>
          <w:rStyle w:val="Heading2Char"/>
        </w:rPr>
        <w:t>, _</w:t>
      </w:r>
      <w:r w:rsidRPr="001D78DB">
        <w:rPr>
          <w:rStyle w:val="Heading2Char"/>
        </w:rPr>
        <w:t>___</w:t>
      </w:r>
      <w:r w:rsidR="004614AC" w:rsidRPr="001D78DB">
        <w:rPr>
          <w:rStyle w:val="Heading2Char"/>
        </w:rPr>
        <w:t>, _</w:t>
      </w:r>
      <w:r w:rsidRPr="001D78DB">
        <w:rPr>
          <w:rStyle w:val="Heading2Char"/>
        </w:rPr>
        <w:t>___</w:t>
      </w:r>
      <w:r w:rsidR="004614AC" w:rsidRPr="001D78DB">
        <w:rPr>
          <w:rStyle w:val="Heading2Char"/>
        </w:rPr>
        <w:t>, _</w:t>
      </w:r>
      <w:r w:rsidRPr="001D78DB">
        <w:rPr>
          <w:rStyle w:val="Heading2Char"/>
        </w:rPr>
        <w:t>___,</w:t>
      </w:r>
      <w:r w:rsidR="001D78DB">
        <w:t xml:space="preserve"> </w:t>
      </w:r>
      <w:r w:rsidRPr="00DB07F9">
        <w:t>and the undersigned has included their cost(s) in this bid.</w:t>
      </w:r>
    </w:p>
    <w:p w:rsidR="004E0AB8" w:rsidRDefault="004E0AB8" w:rsidP="004E0AB8">
      <w:pPr>
        <w:spacing w:after="1397"/>
        <w:ind w:left="782" w:right="0"/>
        <w:jc w:val="left"/>
      </w:pPr>
    </w:p>
    <w:p w:rsidR="004E0AB8" w:rsidRDefault="00942663" w:rsidP="004E0AB8">
      <w:pPr>
        <w:spacing w:after="53"/>
        <w:ind w:left="58" w:right="0"/>
        <w:jc w:val="left"/>
      </w:pPr>
      <w:r>
        <w:rPr>
          <w:noProof/>
        </w:rPr>
        <mc:AlternateContent>
          <mc:Choice Requires="wpg">
            <w:drawing>
              <wp:inline distT="0" distB="0" distL="0" distR="0">
                <wp:extent cx="2414270" cy="8890"/>
                <wp:effectExtent l="0" t="0" r="5080" b="0"/>
                <wp:docPr id="51877" name="Group 5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4270" cy="8890"/>
                          <a:chOff x="0" y="0"/>
                          <a:chExt cx="2414016" cy="9147"/>
                        </a:xfrm>
                      </wpg:grpSpPr>
                      <wps:wsp>
                        <wps:cNvPr id="51876" name="Shape 51876"/>
                        <wps:cNvSpPr/>
                        <wps:spPr>
                          <a:xfrm>
                            <a:off x="0" y="0"/>
                            <a:ext cx="2414016" cy="9147"/>
                          </a:xfrm>
                          <a:custGeom>
                            <a:avLst/>
                            <a:gdLst/>
                            <a:ahLst/>
                            <a:cxnLst/>
                            <a:rect l="0" t="0" r="0" b="0"/>
                            <a:pathLst>
                              <a:path w="2414016" h="9147">
                                <a:moveTo>
                                  <a:pt x="0" y="4573"/>
                                </a:moveTo>
                                <a:lnTo>
                                  <a:pt x="2414016"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5E1544DB" id="Group 51877" o:spid="_x0000_s1026" style="width:190.1pt;height:.7pt;mso-position-horizontal-relative:char;mso-position-vertical-relative:line" coordsize="24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">
                <v:shape id="Shape 51876" o:spid="_x0000_s1027" style="position:absolute;width:24140;height:91;visibility:visible;mso-wrap-style:square;v-text-anchor:top" coordsize="24140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" path="m,4573r2414016,e" filled="f" strokeweight=".25408mm">
                  <v:stroke miterlimit="1" joinstyle="miter"/>
                  <v:path arrowok="t" textboxrect="0,0,2414016,9147"/>
                </v:shape>
                <w10:anchorlock/>
              </v:group>
            </w:pict>
          </mc:Fallback>
        </mc:AlternateContent>
      </w:r>
    </w:p>
    <w:p w:rsidR="004E0AB8" w:rsidRDefault="004E0AB8" w:rsidP="004E0AB8">
      <w:pPr>
        <w:spacing w:after="511"/>
        <w:ind w:left="38" w:right="43"/>
      </w:pPr>
      <w:r>
        <w:rPr>
          <w:sz w:val="22"/>
        </w:rPr>
        <w:t>Signature of Authorize Representative</w:t>
      </w:r>
    </w:p>
    <w:p w:rsidR="004E0AB8" w:rsidRDefault="00942663" w:rsidP="004E0AB8">
      <w:pPr>
        <w:spacing w:after="49"/>
        <w:ind w:left="53" w:right="0"/>
        <w:jc w:val="left"/>
      </w:pPr>
      <w:r>
        <w:rPr>
          <w:noProof/>
        </w:rPr>
        <mc:AlternateContent>
          <mc:Choice Requires="wpg">
            <w:drawing>
              <wp:inline distT="0" distB="0" distL="0" distR="0">
                <wp:extent cx="2414270" cy="8890"/>
                <wp:effectExtent l="0" t="0" r="5080" b="0"/>
                <wp:docPr id="51879" name="Group 51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4270" cy="8890"/>
                          <a:chOff x="0" y="0"/>
                          <a:chExt cx="2414016" cy="9147"/>
                        </a:xfrm>
                      </wpg:grpSpPr>
                      <wps:wsp>
                        <wps:cNvPr id="51878" name="Shape 51878"/>
                        <wps:cNvSpPr/>
                        <wps:spPr>
                          <a:xfrm>
                            <a:off x="0" y="0"/>
                            <a:ext cx="2414016" cy="9147"/>
                          </a:xfrm>
                          <a:custGeom>
                            <a:avLst/>
                            <a:gdLst/>
                            <a:ahLst/>
                            <a:cxnLst/>
                            <a:rect l="0" t="0" r="0" b="0"/>
                            <a:pathLst>
                              <a:path w="2414016" h="9147">
                                <a:moveTo>
                                  <a:pt x="0" y="4574"/>
                                </a:moveTo>
                                <a:lnTo>
                                  <a:pt x="2414016" y="4574"/>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41B2EB51" id="Group 51879" o:spid="_x0000_s1026" style="width:190.1pt;height:.7pt;mso-position-horizontal-relative:char;mso-position-vertical-relative:line" coordsize="24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">
                <v:shape id="Shape 51878" o:spid="_x0000_s1027" style="position:absolute;width:24140;height:91;visibility:visible;mso-wrap-style:square;v-text-anchor:top" coordsize="24140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" path="m,4574r2414016,e" filled="f" strokeweight=".25408mm">
                  <v:stroke miterlimit="1" joinstyle="miter"/>
                  <v:path arrowok="t" textboxrect="0,0,2414016,9147"/>
                </v:shape>
                <w10:anchorlock/>
              </v:group>
            </w:pict>
          </mc:Fallback>
        </mc:AlternateContent>
      </w:r>
    </w:p>
    <w:p w:rsidR="004E0AB8" w:rsidRDefault="004E0AB8" w:rsidP="004E0AB8">
      <w:pPr>
        <w:spacing w:after="527"/>
        <w:ind w:left="14" w:right="172"/>
      </w:pPr>
      <w:r>
        <w:t>Name and Title (Print or Type)</w:t>
      </w:r>
    </w:p>
    <w:p w:rsidR="004E0AB8" w:rsidRDefault="00942663" w:rsidP="004E0AB8">
      <w:pPr>
        <w:spacing w:after="43"/>
        <w:ind w:left="43" w:right="0"/>
        <w:jc w:val="left"/>
      </w:pPr>
      <w:r>
        <w:rPr>
          <w:noProof/>
        </w:rPr>
        <mc:AlternateContent>
          <mc:Choice Requires="wpg">
            <w:drawing>
              <wp:inline distT="0" distB="0" distL="0" distR="0">
                <wp:extent cx="2414270" cy="8890"/>
                <wp:effectExtent l="0" t="0" r="5080" b="0"/>
                <wp:docPr id="51881" name="Group 5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4270" cy="8890"/>
                          <a:chOff x="0" y="0"/>
                          <a:chExt cx="2414016" cy="9147"/>
                        </a:xfrm>
                      </wpg:grpSpPr>
                      <wps:wsp>
                        <wps:cNvPr id="51880" name="Shape 51880"/>
                        <wps:cNvSpPr/>
                        <wps:spPr>
                          <a:xfrm>
                            <a:off x="0" y="0"/>
                            <a:ext cx="2414016" cy="9147"/>
                          </a:xfrm>
                          <a:custGeom>
                            <a:avLst/>
                            <a:gdLst/>
                            <a:ahLst/>
                            <a:cxnLst/>
                            <a:rect l="0" t="0" r="0" b="0"/>
                            <a:pathLst>
                              <a:path w="2414016" h="9147">
                                <a:moveTo>
                                  <a:pt x="0" y="4573"/>
                                </a:moveTo>
                                <a:lnTo>
                                  <a:pt x="2414016"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6A119D50" id="Group 51881" o:spid="_x0000_s1026" style="width:190.1pt;height:.7pt;mso-position-horizontal-relative:char;mso-position-vertical-relative:line" coordsize="24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">
                <v:shape id="Shape 51880" o:spid="_x0000_s1027" style="position:absolute;width:24140;height:91;visibility:visible;mso-wrap-style:square;v-text-anchor:top" coordsize="24140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" path="m,4573r2414016,e" filled="f" strokeweight=".25408mm">
                  <v:stroke miterlimit="1" joinstyle="miter"/>
                  <v:path arrowok="t" textboxrect="0,0,2414016,9147"/>
                </v:shape>
                <w10:anchorlock/>
              </v:group>
            </w:pict>
          </mc:Fallback>
        </mc:AlternateContent>
      </w:r>
    </w:p>
    <w:p w:rsidR="004E0AB8" w:rsidRDefault="004E0AB8" w:rsidP="004E0AB8">
      <w:pPr>
        <w:spacing w:after="579"/>
        <w:ind w:left="38" w:right="43"/>
      </w:pPr>
      <w:r>
        <w:rPr>
          <w:sz w:val="22"/>
        </w:rPr>
        <w:t>Date</w:t>
      </w:r>
    </w:p>
    <w:p w:rsidR="004E0AB8" w:rsidRDefault="00942663" w:rsidP="004E0AB8">
      <w:pPr>
        <w:spacing w:after="40"/>
        <w:ind w:left="38" w:right="0"/>
        <w:jc w:val="left"/>
      </w:pPr>
      <w:r>
        <w:rPr>
          <w:noProof/>
        </w:rPr>
        <mc:AlternateContent>
          <mc:Choice Requires="wpg">
            <w:drawing>
              <wp:inline distT="0" distB="0" distL="0" distR="0">
                <wp:extent cx="2414270" cy="8890"/>
                <wp:effectExtent l="0" t="0" r="5080" b="0"/>
                <wp:docPr id="51883" name="Group 51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4270" cy="8890"/>
                          <a:chOff x="0" y="0"/>
                          <a:chExt cx="2414016" cy="9147"/>
                        </a:xfrm>
                      </wpg:grpSpPr>
                      <wps:wsp>
                        <wps:cNvPr id="51882" name="Shape 51882"/>
                        <wps:cNvSpPr/>
                        <wps:spPr>
                          <a:xfrm>
                            <a:off x="0" y="0"/>
                            <a:ext cx="2414016" cy="9147"/>
                          </a:xfrm>
                          <a:custGeom>
                            <a:avLst/>
                            <a:gdLst/>
                            <a:ahLst/>
                            <a:cxnLst/>
                            <a:rect l="0" t="0" r="0" b="0"/>
                            <a:pathLst>
                              <a:path w="2414016" h="9147">
                                <a:moveTo>
                                  <a:pt x="0" y="4573"/>
                                </a:moveTo>
                                <a:lnTo>
                                  <a:pt x="2414016"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5F643D66" id="Group 51883" o:spid="_x0000_s1026" style="width:190.1pt;height:.7pt;mso-position-horizontal-relative:char;mso-position-vertical-relative:line" coordsize="24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">
                <v:shape id="Shape 51882" o:spid="_x0000_s1027" style="position:absolute;width:24140;height:91;visibility:visible;mso-wrap-style:square;v-text-anchor:top" coordsize="24140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" path="m,4573r2414016,e" filled="f" strokeweight=".25408mm">
                  <v:stroke miterlimit="1" joinstyle="miter"/>
                  <v:path arrowok="t" textboxrect="0,0,2414016,9147"/>
                </v:shape>
                <w10:anchorlock/>
              </v:group>
            </w:pict>
          </mc:Fallback>
        </mc:AlternateContent>
      </w:r>
    </w:p>
    <w:p w:rsidR="004E0AB8" w:rsidRDefault="004E0AB8" w:rsidP="004E0AB8">
      <w:pPr>
        <w:spacing w:after="525"/>
        <w:ind w:left="38" w:right="43"/>
      </w:pPr>
      <w:r>
        <w:rPr>
          <w:sz w:val="22"/>
        </w:rPr>
        <w:t>Telephone Number</w:t>
      </w:r>
    </w:p>
    <w:p w:rsidR="004E0AB8" w:rsidRDefault="00942663" w:rsidP="004E0AB8">
      <w:pPr>
        <w:spacing w:after="46"/>
        <w:ind w:left="29" w:right="0"/>
        <w:jc w:val="left"/>
      </w:pPr>
      <w:r>
        <w:rPr>
          <w:noProof/>
        </w:rPr>
        <mc:AlternateContent>
          <mc:Choice Requires="wpg">
            <w:drawing>
              <wp:inline distT="0" distB="0" distL="0" distR="0">
                <wp:extent cx="2487295" cy="8890"/>
                <wp:effectExtent l="0" t="0" r="8255" b="0"/>
                <wp:docPr id="51885" name="Group 5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7295" cy="8890"/>
                          <a:chOff x="0" y="0"/>
                          <a:chExt cx="2487168" cy="9147"/>
                        </a:xfrm>
                      </wpg:grpSpPr>
                      <wps:wsp>
                        <wps:cNvPr id="51884" name="Shape 51884"/>
                        <wps:cNvSpPr/>
                        <wps:spPr>
                          <a:xfrm>
                            <a:off x="0" y="0"/>
                            <a:ext cx="2487168" cy="9147"/>
                          </a:xfrm>
                          <a:custGeom>
                            <a:avLst/>
                            <a:gdLst/>
                            <a:ahLst/>
                            <a:cxnLst/>
                            <a:rect l="0" t="0" r="0" b="0"/>
                            <a:pathLst>
                              <a:path w="2487168" h="9147">
                                <a:moveTo>
                                  <a:pt x="0" y="4574"/>
                                </a:moveTo>
                                <a:lnTo>
                                  <a:pt x="2487168" y="4574"/>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2491501E" id="Group 51885" o:spid="_x0000_s1026" style="width:195.85pt;height:.7pt;mso-position-horizontal-relative:char;mso-position-vertical-relative:line" coordsize="248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">
                <v:shape id="Shape 51884" o:spid="_x0000_s1027" style="position:absolute;width:24871;height:91;visibility:visible;mso-wrap-style:square;v-text-anchor:top" coordsize="248716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" path="m,4574r2487168,e" filled="f" strokeweight=".25408mm">
                  <v:stroke miterlimit="1" joinstyle="miter"/>
                  <v:path arrowok="t" textboxrect="0,0,2487168,9147"/>
                </v:shape>
                <w10:anchorlock/>
              </v:group>
            </w:pict>
          </mc:Fallback>
        </mc:AlternateContent>
      </w:r>
    </w:p>
    <w:p w:rsidR="004E0AB8" w:rsidRDefault="004E0AB8" w:rsidP="004E0AB8">
      <w:pPr>
        <w:spacing w:after="1097"/>
        <w:ind w:left="14" w:right="172"/>
      </w:pPr>
      <w:r>
        <w:t>FAX Number</w:t>
      </w:r>
    </w:p>
    <w:p w:rsidR="004E0AB8" w:rsidRDefault="004E0AB8" w:rsidP="004E0AB8">
      <w:pPr>
        <w:spacing w:after="340"/>
        <w:ind w:left="10" w:right="52" w:hanging="10"/>
        <w:jc w:val="right"/>
        <w:rPr>
          <w:sz w:val="20"/>
        </w:rPr>
      </w:pPr>
      <w:r>
        <w:rPr>
          <w:sz w:val="20"/>
        </w:rPr>
        <w:t>Corporate Seal Here (if applicable)</w:t>
      </w:r>
    </w:p>
    <w:p w:rsidR="004E0AB8" w:rsidRDefault="004E0AB8" w:rsidP="004E0AB8">
      <w:pPr>
        <w:spacing w:after="340"/>
        <w:ind w:left="10" w:right="52" w:hanging="10"/>
        <w:jc w:val="right"/>
        <w:rPr>
          <w:sz w:val="20"/>
        </w:rPr>
      </w:pPr>
    </w:p>
    <w:p w:rsidR="004E0AB8" w:rsidRDefault="004E0AB8" w:rsidP="004E0AB8">
      <w:pPr>
        <w:spacing w:after="340"/>
        <w:ind w:left="10" w:right="52" w:hanging="10"/>
        <w:jc w:val="right"/>
        <w:rPr>
          <w:sz w:val="20"/>
        </w:rPr>
      </w:pPr>
    </w:p>
    <w:p w:rsidR="004E0AB8" w:rsidRDefault="004E0AB8" w:rsidP="004E0AB8">
      <w:pPr>
        <w:spacing w:after="340"/>
        <w:ind w:left="10" w:right="52" w:hanging="10"/>
        <w:jc w:val="right"/>
      </w:pPr>
    </w:p>
    <w:p w:rsidR="001D78DB" w:rsidRDefault="001D78DB" w:rsidP="001D78DB"/>
    <w:p w:rsidR="001D78DB" w:rsidRDefault="001D78DB" w:rsidP="001D78DB"/>
    <w:p w:rsidR="001D78DB" w:rsidRDefault="001D78DB" w:rsidP="001D78DB"/>
    <w:p w:rsidR="001D78DB" w:rsidRDefault="001D78DB" w:rsidP="001D78DB"/>
    <w:p w:rsidR="004E0AB8" w:rsidRPr="001D78DB" w:rsidRDefault="004E0AB8" w:rsidP="001D78DB">
      <w:pPr>
        <w:jc w:val="center"/>
        <w:rPr>
          <w:b/>
          <w:sz w:val="28"/>
          <w:szCs w:val="28"/>
        </w:rPr>
      </w:pPr>
      <w:r w:rsidRPr="001D78DB">
        <w:rPr>
          <w:b/>
          <w:sz w:val="28"/>
          <w:szCs w:val="28"/>
        </w:rPr>
        <w:t>CERTIFICATE OF NON-COLLUSION</w:t>
      </w:r>
    </w:p>
    <w:p w:rsidR="001D78DB" w:rsidRPr="001D78DB" w:rsidRDefault="001D78DB" w:rsidP="001D78DB">
      <w:pPr>
        <w:jc w:val="center"/>
        <w:rPr>
          <w:b/>
        </w:rPr>
      </w:pPr>
    </w:p>
    <w:p w:rsidR="001D78DB" w:rsidRDefault="001D78DB" w:rsidP="001D78DB">
      <w:pPr>
        <w:jc w:val="center"/>
      </w:pPr>
    </w:p>
    <w:p w:rsidR="001D78DB" w:rsidRDefault="001D78DB" w:rsidP="001D78DB">
      <w:pPr>
        <w:jc w:val="center"/>
      </w:pPr>
    </w:p>
    <w:p w:rsidR="001D78DB" w:rsidRDefault="001D78DB" w:rsidP="001D78DB">
      <w:pPr>
        <w:jc w:val="center"/>
      </w:pPr>
    </w:p>
    <w:p w:rsidR="004E0AB8" w:rsidRDefault="004E0AB8" w:rsidP="004E0AB8">
      <w:pPr>
        <w:spacing w:after="966" w:line="409" w:lineRule="auto"/>
        <w:ind w:left="24" w:right="263" w:hanging="10"/>
        <w:jc w:val="left"/>
      </w:pPr>
      <w:r>
        <w:t>The undersigned certifies under penalties of perjury that this bid is in all respects bona fide, fair and made without collusion or fraud with any other person. As used in this section the word 'person' shall mean any natural person, joint venture, partnership, corporation, or other business or legal entity.</w:t>
      </w:r>
    </w:p>
    <w:p w:rsidR="004E0AB8" w:rsidRDefault="00942663" w:rsidP="004E0AB8">
      <w:pPr>
        <w:spacing w:after="10"/>
        <w:ind w:left="10" w:right="0"/>
        <w:jc w:val="left"/>
      </w:pPr>
      <w:r>
        <w:rPr>
          <w:noProof/>
        </w:rPr>
        <mc:AlternateContent>
          <mc:Choice Requires="wpg">
            <w:drawing>
              <wp:inline distT="0" distB="0" distL="0" distR="0">
                <wp:extent cx="2670175" cy="8890"/>
                <wp:effectExtent l="0" t="0" r="0" b="0"/>
                <wp:docPr id="51887" name="Group 51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0175" cy="8890"/>
                          <a:chOff x="0" y="0"/>
                          <a:chExt cx="2670048" cy="9147"/>
                        </a:xfrm>
                      </wpg:grpSpPr>
                      <wps:wsp>
                        <wps:cNvPr id="51886" name="Shape 51886"/>
                        <wps:cNvSpPr/>
                        <wps:spPr>
                          <a:xfrm>
                            <a:off x="0" y="0"/>
                            <a:ext cx="2670048" cy="9147"/>
                          </a:xfrm>
                          <a:custGeom>
                            <a:avLst/>
                            <a:gdLst/>
                            <a:ahLst/>
                            <a:cxnLst/>
                            <a:rect l="0" t="0" r="0" b="0"/>
                            <a:pathLst>
                              <a:path w="2670048" h="9147">
                                <a:moveTo>
                                  <a:pt x="0" y="4573"/>
                                </a:moveTo>
                                <a:lnTo>
                                  <a:pt x="267004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24C0120B" id="Group 51887" o:spid="_x0000_s1026" style="width:210.25pt;height:.7pt;mso-position-horizontal-relative:char;mso-position-vertical-relative:line" coordsize="267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">
                <v:shape id="Shape 51886" o:spid="_x0000_s1027" style="position:absolute;width:26700;height:91;visibility:visible;mso-wrap-style:square;v-text-anchor:top" coordsize="267004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" path="m,4573r2670048,e" filled="f" strokeweight=".25408mm">
                  <v:stroke miterlimit="1" joinstyle="miter"/>
                  <v:path arrowok="t" textboxrect="0,0,2670048,9147"/>
                </v:shape>
                <w10:anchorlock/>
              </v:group>
            </w:pict>
          </mc:Fallback>
        </mc:AlternateContent>
      </w:r>
    </w:p>
    <w:p w:rsidR="004E0AB8" w:rsidRDefault="004E0AB8" w:rsidP="004E0AB8">
      <w:pPr>
        <w:spacing w:after="655"/>
        <w:ind w:left="14" w:right="172"/>
      </w:pPr>
      <w:r>
        <w:t>Authorized Signature</w:t>
      </w:r>
    </w:p>
    <w:p w:rsidR="004E0AB8" w:rsidRDefault="00942663" w:rsidP="004E0AB8">
      <w:pPr>
        <w:spacing w:after="19"/>
        <w:ind w:left="5" w:right="0"/>
        <w:jc w:val="left"/>
      </w:pPr>
      <w:r w:rsidRPr="003722AC">
        <w:rPr>
          <w:noProof/>
        </w:rPr>
        <w:drawing>
          <wp:inline distT="0" distB="0" distL="0" distR="0">
            <wp:extent cx="1143000" cy="9525"/>
            <wp:effectExtent l="0" t="0" r="0" b="0"/>
            <wp:docPr id="20" name="Picture 2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9525"/>
                    </a:xfrm>
                    <a:prstGeom prst="rect">
                      <a:avLst/>
                    </a:prstGeom>
                    <a:noFill/>
                    <a:ln>
                      <a:noFill/>
                    </a:ln>
                  </pic:spPr>
                </pic:pic>
              </a:graphicData>
            </a:graphic>
          </wp:inline>
        </w:drawing>
      </w:r>
    </w:p>
    <w:p w:rsidR="004E0AB8" w:rsidRDefault="004E0AB8" w:rsidP="004E0AB8">
      <w:pPr>
        <w:spacing w:after="665"/>
        <w:ind w:left="14" w:right="172"/>
      </w:pPr>
      <w:r>
        <w:t>Date</w:t>
      </w:r>
    </w:p>
    <w:p w:rsidR="004E0AB8" w:rsidRDefault="00942663" w:rsidP="004E0AB8">
      <w:pPr>
        <w:spacing w:after="10"/>
        <w:ind w:left="-5" w:right="0"/>
        <w:jc w:val="left"/>
      </w:pPr>
      <w:r>
        <w:rPr>
          <w:noProof/>
        </w:rPr>
        <mc:AlternateContent>
          <mc:Choice Requires="wpg">
            <w:drawing>
              <wp:inline distT="0" distB="0" distL="0" distR="0">
                <wp:extent cx="2670175" cy="8890"/>
                <wp:effectExtent l="0" t="0" r="0" b="0"/>
                <wp:docPr id="51889" name="Group 5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0175" cy="8890"/>
                          <a:chOff x="0" y="0"/>
                          <a:chExt cx="2670048" cy="9147"/>
                        </a:xfrm>
                      </wpg:grpSpPr>
                      <wps:wsp>
                        <wps:cNvPr id="51888" name="Shape 51888"/>
                        <wps:cNvSpPr/>
                        <wps:spPr>
                          <a:xfrm>
                            <a:off x="0" y="0"/>
                            <a:ext cx="2670048" cy="9147"/>
                          </a:xfrm>
                          <a:custGeom>
                            <a:avLst/>
                            <a:gdLst/>
                            <a:ahLst/>
                            <a:cxnLst/>
                            <a:rect l="0" t="0" r="0" b="0"/>
                            <a:pathLst>
                              <a:path w="2670048" h="9147">
                                <a:moveTo>
                                  <a:pt x="0" y="4573"/>
                                </a:moveTo>
                                <a:lnTo>
                                  <a:pt x="267004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4D989F35" id="Group 51889" o:spid="_x0000_s1026" style="width:210.25pt;height:.7pt;mso-position-horizontal-relative:char;mso-position-vertical-relative:line" coordsize="267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">
                <v:shape id="Shape 51888" o:spid="_x0000_s1027" style="position:absolute;width:26700;height:91;visibility:visible;mso-wrap-style:square;v-text-anchor:top" coordsize="267004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" path="m,4573r2670048,e" filled="f" strokeweight=".25408mm">
                  <v:stroke miterlimit="1" joinstyle="miter"/>
                  <v:path arrowok="t" textboxrect="0,0,2670048,9147"/>
                </v:shape>
                <w10:anchorlock/>
              </v:group>
            </w:pict>
          </mc:Fallback>
        </mc:AlternateContent>
      </w:r>
    </w:p>
    <w:p w:rsidR="004E0AB8" w:rsidRDefault="004E0AB8" w:rsidP="004E0AB8">
      <w:pPr>
        <w:spacing w:after="68"/>
        <w:ind w:left="14" w:right="172"/>
      </w:pPr>
      <w:r>
        <w:t>Social Security Number</w:t>
      </w:r>
    </w:p>
    <w:p w:rsidR="004E0AB8" w:rsidRDefault="004E0AB8" w:rsidP="004E0AB8">
      <w:pPr>
        <w:spacing w:after="838"/>
        <w:ind w:left="14" w:right="172"/>
      </w:pPr>
      <w:r>
        <w:t>Or Federal Identification Number</w:t>
      </w:r>
    </w:p>
    <w:p w:rsidR="004E0AB8" w:rsidRDefault="00942663" w:rsidP="004E0AB8">
      <w:pPr>
        <w:spacing w:after="156"/>
        <w:ind w:left="5" w:right="0"/>
        <w:jc w:val="left"/>
      </w:pPr>
      <w:r>
        <w:rPr>
          <w:noProof/>
        </w:rPr>
        <mc:AlternateContent>
          <mc:Choice Requires="wpg">
            <w:drawing>
              <wp:inline distT="0" distB="0" distL="0" distR="0">
                <wp:extent cx="1984375" cy="6350"/>
                <wp:effectExtent l="0" t="0" r="0" b="0"/>
                <wp:docPr id="51891" name="Group 51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4375" cy="6350"/>
                          <a:chOff x="0" y="0"/>
                          <a:chExt cx="1984248" cy="6098"/>
                        </a:xfrm>
                      </wpg:grpSpPr>
                      <wps:wsp>
                        <wps:cNvPr id="51890" name="Shape 51890"/>
                        <wps:cNvSpPr/>
                        <wps:spPr>
                          <a:xfrm>
                            <a:off x="0" y="0"/>
                            <a:ext cx="1984248" cy="6098"/>
                          </a:xfrm>
                          <a:custGeom>
                            <a:avLst/>
                            <a:gdLst/>
                            <a:ahLst/>
                            <a:cxnLst/>
                            <a:rect l="0" t="0" r="0" b="0"/>
                            <a:pathLst>
                              <a:path w="1984248" h="6098">
                                <a:moveTo>
                                  <a:pt x="0" y="3049"/>
                                </a:moveTo>
                                <a:lnTo>
                                  <a:pt x="1984248"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7C757814" id="Group 51891" o:spid="_x0000_s1026" style="width:156.25pt;height:.5pt;mso-position-horizontal-relative:char;mso-position-vertical-relative:line" coordsize="19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">
                <v:shape id="Shape 51890" o:spid="_x0000_s1027" style="position:absolute;width:19842;height:60;visibility:visible;mso-wrap-style:square;v-text-anchor:top" coordsize="198424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" path="m,3049r1984248,e" filled="f" strokeweight=".16939mm">
                  <v:stroke miterlimit="1" joinstyle="miter"/>
                  <v:path arrowok="t" textboxrect="0,0,1984248,6098"/>
                </v:shape>
                <w10:anchorlock/>
              </v:group>
            </w:pict>
          </mc:Fallback>
        </mc:AlternateContent>
      </w:r>
    </w:p>
    <w:p w:rsidR="004E0AB8" w:rsidRDefault="004E0AB8" w:rsidP="004E0AB8">
      <w:pPr>
        <w:spacing w:after="478"/>
        <w:ind w:left="14" w:right="172"/>
      </w:pPr>
      <w:r>
        <w:t>Legal Name or Business Entity</w:t>
      </w:r>
    </w:p>
    <w:p w:rsidR="004E0AB8" w:rsidRDefault="004E0AB8" w:rsidP="004E0AB8">
      <w:pPr>
        <w:ind w:left="14" w:right="172"/>
      </w:pPr>
      <w:r>
        <w:t>Address:</w:t>
      </w:r>
    </w:p>
    <w:p w:rsidR="004E0AB8" w:rsidRDefault="00942663" w:rsidP="004E0AB8">
      <w:pPr>
        <w:spacing w:after="701"/>
        <w:ind w:left="-5" w:right="0"/>
        <w:jc w:val="left"/>
      </w:pPr>
      <w:r>
        <w:rPr>
          <w:noProof/>
        </w:rPr>
        <mc:AlternateContent>
          <mc:Choice Requires="wpg">
            <w:drawing>
              <wp:inline distT="0" distB="0" distL="0" distR="0">
                <wp:extent cx="2060575" cy="6350"/>
                <wp:effectExtent l="0" t="0" r="0" b="0"/>
                <wp:docPr id="51893" name="Group 5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0575" cy="6350"/>
                          <a:chOff x="0" y="0"/>
                          <a:chExt cx="2060448" cy="6097"/>
                        </a:xfrm>
                      </wpg:grpSpPr>
                      <wps:wsp>
                        <wps:cNvPr id="51892" name="Shape 51892"/>
                        <wps:cNvSpPr/>
                        <wps:spPr>
                          <a:xfrm>
                            <a:off x="0" y="0"/>
                            <a:ext cx="2060448" cy="6097"/>
                          </a:xfrm>
                          <a:custGeom>
                            <a:avLst/>
                            <a:gdLst/>
                            <a:ahLst/>
                            <a:cxnLst/>
                            <a:rect l="0" t="0" r="0" b="0"/>
                            <a:pathLst>
                              <a:path w="2060448" h="6097">
                                <a:moveTo>
                                  <a:pt x="0" y="3049"/>
                                </a:moveTo>
                                <a:lnTo>
                                  <a:pt x="2060448" y="3049"/>
                                </a:lnTo>
                              </a:path>
                            </a:pathLst>
                          </a:custGeom>
                          <a:noFill/>
                          <a:ln w="6097" cap="flat" cmpd="sng" algn="ctr">
                            <a:solidFill>
                              <a:srgbClr val="000000"/>
                            </a:solidFill>
                            <a:prstDash val="solid"/>
                            <a:miter lim="100000"/>
                          </a:ln>
                          <a:effectLst/>
                        </wps:spPr>
                        <wps:bodyPr/>
                      </wps:wsp>
                    </wpg:wgp>
                  </a:graphicData>
                </a:graphic>
              </wp:inline>
            </w:drawing>
          </mc:Choice>
          <mc:Fallback>
            <w:pict>
              <v:group w14:anchorId="10A60F3E" id="Group 51893" o:spid="_x0000_s1026" style="width:162.25pt;height:.5pt;mso-position-horizontal-relative:char;mso-position-vertical-relative:line" coordsize="206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">
                <v:shape id="Shape 51892" o:spid="_x0000_s1027" style="position:absolute;width:20604;height:60;visibility:visible;mso-wrap-style:square;v-text-anchor:top" coordsize="2060448,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" path="m,3049r2060448,e" filled="f" strokeweight=".16936mm">
                  <v:stroke miterlimit="1" joinstyle="miter"/>
                  <v:path arrowok="t" textboxrect="0,0,2060448,6097"/>
                </v:shape>
                <w10:anchorlock/>
              </v:group>
            </w:pict>
          </mc:Fallback>
        </mc:AlternateContent>
      </w:r>
    </w:p>
    <w:p w:rsidR="004E0AB8" w:rsidRDefault="00942663" w:rsidP="004E0AB8">
      <w:pPr>
        <w:spacing w:after="1551"/>
        <w:ind w:left="-10" w:right="0"/>
        <w:jc w:val="left"/>
      </w:pPr>
      <w:r>
        <w:rPr>
          <w:noProof/>
        </w:rPr>
        <mc:AlternateContent>
          <mc:Choice Requires="wpg">
            <w:drawing>
              <wp:inline distT="0" distB="0" distL="0" distR="0">
                <wp:extent cx="2060575" cy="6350"/>
                <wp:effectExtent l="0" t="0" r="0" b="0"/>
                <wp:docPr id="51895" name="Group 51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60575" cy="6350"/>
                          <a:chOff x="0" y="0"/>
                          <a:chExt cx="2060448" cy="6098"/>
                        </a:xfrm>
                      </wpg:grpSpPr>
                      <wps:wsp>
                        <wps:cNvPr id="51894" name="Shape 51894"/>
                        <wps:cNvSpPr/>
                        <wps:spPr>
                          <a:xfrm>
                            <a:off x="0" y="0"/>
                            <a:ext cx="2060448" cy="6098"/>
                          </a:xfrm>
                          <a:custGeom>
                            <a:avLst/>
                            <a:gdLst/>
                            <a:ahLst/>
                            <a:cxnLst/>
                            <a:rect l="0" t="0" r="0" b="0"/>
                            <a:pathLst>
                              <a:path w="2060448" h="6098">
                                <a:moveTo>
                                  <a:pt x="0" y="3049"/>
                                </a:moveTo>
                                <a:lnTo>
                                  <a:pt x="2060448"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558E9161" id="Group 51895" o:spid="_x0000_s1026" style="width:162.25pt;height:.5pt;mso-position-horizontal-relative:char;mso-position-vertical-relative:line" coordsize="206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">
                <v:shape id="Shape 51894" o:spid="_x0000_s1027" style="position:absolute;width:20604;height:60;visibility:visible;mso-wrap-style:square;v-text-anchor:top" coordsize="206044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" path="m,3049r2060448,e" filled="f" strokeweight=".16939mm">
                  <v:stroke miterlimit="1" joinstyle="miter"/>
                  <v:path arrowok="t" textboxrect="0,0,2060448,6098"/>
                </v:shape>
                <w10:anchorlock/>
              </v:group>
            </w:pict>
          </mc:Fallback>
        </mc:AlternateContent>
      </w:r>
      <w:r w:rsidR="004E0AB8">
        <w:t xml:space="preserve">         </w:t>
      </w:r>
      <w:r w:rsidR="004E0AB8">
        <w:rPr>
          <w:sz w:val="18"/>
        </w:rPr>
        <w:t>Corporate Seal Here (if applicable)</w:t>
      </w:r>
    </w:p>
    <w:p w:rsidR="004E0AB8" w:rsidRPr="004D4630" w:rsidRDefault="004E0AB8" w:rsidP="004E0AB8">
      <w:pPr>
        <w:spacing w:after="974" w:line="241" w:lineRule="auto"/>
        <w:ind w:left="917" w:right="230" w:hanging="562"/>
        <w:rPr>
          <w:b/>
        </w:rPr>
      </w:pPr>
      <w:r w:rsidRPr="004D4630">
        <w:rPr>
          <w:b/>
          <w:szCs w:val="24"/>
        </w:rPr>
        <w:lastRenderedPageBreak/>
        <w:t>STANDARD HOLD HARMLESS AND INDEMNITY CLAUSE FOR USE IN LEASES, USE AGREEMENTS, PROCUREMENT CONTRACTS ETC</w:t>
      </w:r>
      <w:r w:rsidRPr="004D4630">
        <w:rPr>
          <w:b/>
          <w:sz w:val="28"/>
        </w:rPr>
        <w:t>.</w:t>
      </w:r>
    </w:p>
    <w:p w:rsidR="004E0AB8" w:rsidRDefault="00942663" w:rsidP="00F91057">
      <w:pPr>
        <w:spacing w:after="21" w:line="409" w:lineRule="auto"/>
        <w:ind w:left="24" w:right="263" w:hanging="10"/>
        <w:jc w:val="left"/>
      </w:pPr>
      <w:r w:rsidRPr="003722AC">
        <w:rPr>
          <w:noProof/>
        </w:rPr>
        <w:drawing>
          <wp:inline distT="0" distB="0" distL="0" distR="0">
            <wp:extent cx="876300" cy="9525"/>
            <wp:effectExtent l="0" t="0" r="0" b="0"/>
            <wp:docPr id="15" name="Picture 28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9525"/>
                    </a:xfrm>
                    <a:prstGeom prst="rect">
                      <a:avLst/>
                    </a:prstGeom>
                    <a:noFill/>
                    <a:ln>
                      <a:noFill/>
                    </a:ln>
                  </pic:spPr>
                </pic:pic>
              </a:graphicData>
            </a:graphic>
          </wp:inline>
        </w:drawing>
      </w:r>
      <w:r w:rsidR="004E0AB8">
        <w:t xml:space="preserve"> ,. its officers and members all through the signing of signing of this document by an authorized party or agent, indemnify, hold harmless and defend the Town of Wareham and its agents and employees from all suits and actions, including attorneys' fees and all costs of litigations and judgment of every name and description brought against the Town as a result of loss, damage or injury to person or</w:t>
      </w:r>
      <w:r w:rsidR="00F91057">
        <w:t xml:space="preserve"> </w:t>
      </w:r>
      <w:r w:rsidR="004E0AB8">
        <w:t xml:space="preserve">property by reason of any act by </w:t>
      </w:r>
      <w:r>
        <w:rPr>
          <w:noProof/>
        </w:rPr>
        <mc:AlternateContent>
          <mc:Choice Requires="wpg">
            <w:drawing>
              <wp:inline distT="0" distB="0" distL="0" distR="0">
                <wp:extent cx="2353310" cy="8890"/>
                <wp:effectExtent l="0" t="0" r="8890" b="0"/>
                <wp:docPr id="51897" name="Group 5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3310" cy="8890"/>
                          <a:chOff x="0" y="0"/>
                          <a:chExt cx="2353056" cy="9147"/>
                        </a:xfrm>
                      </wpg:grpSpPr>
                      <wps:wsp>
                        <wps:cNvPr id="51896" name="Shape 51896"/>
                        <wps:cNvSpPr/>
                        <wps:spPr>
                          <a:xfrm>
                            <a:off x="0" y="0"/>
                            <a:ext cx="2353056" cy="9147"/>
                          </a:xfrm>
                          <a:custGeom>
                            <a:avLst/>
                            <a:gdLst/>
                            <a:ahLst/>
                            <a:cxnLst/>
                            <a:rect l="0" t="0" r="0" b="0"/>
                            <a:pathLst>
                              <a:path w="2353056" h="9147">
                                <a:moveTo>
                                  <a:pt x="0" y="4573"/>
                                </a:moveTo>
                                <a:lnTo>
                                  <a:pt x="2353056"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36FB0E1" id="Group 51897" o:spid="_x0000_s1026" style="width:185.3pt;height:.7pt;mso-position-horizontal-relative:char;mso-position-vertical-relative:line" coordsize="2353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">
                <v:shape id="Shape 51896" o:spid="_x0000_s1027" style="position:absolute;width:23530;height:91;visibility:visible;mso-wrap-style:square;v-text-anchor:top" coordsize="235305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" path="m,4573r2353056,e" filled="f" strokeweight=".25408mm">
                  <v:stroke miterlimit="1" joinstyle="miter"/>
                  <v:path arrowok="t" textboxrect="0,0,2353056,9147"/>
                </v:shape>
                <w10:anchorlock/>
              </v:group>
            </w:pict>
          </mc:Fallback>
        </mc:AlternateContent>
      </w:r>
      <w:r w:rsidR="004E0AB8">
        <w:t xml:space="preserve"> its agents, servants or employees.</w:t>
      </w:r>
    </w:p>
    <w:p w:rsidR="004E0AB8" w:rsidRDefault="00942663" w:rsidP="004E0AB8">
      <w:pPr>
        <w:spacing w:after="244"/>
        <w:ind w:left="67" w:right="0"/>
        <w:jc w:val="left"/>
      </w:pPr>
      <w:r>
        <w:rPr>
          <w:noProof/>
        </w:rPr>
        <mc:AlternateContent>
          <mc:Choice Requires="wpg">
            <w:drawing>
              <wp:inline distT="0" distB="0" distL="0" distR="0">
                <wp:extent cx="2340610" cy="8890"/>
                <wp:effectExtent l="0" t="0" r="2540" b="0"/>
                <wp:docPr id="51899" name="Group 51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0610" cy="8890"/>
                          <a:chOff x="0" y="0"/>
                          <a:chExt cx="2340864" cy="9147"/>
                        </a:xfrm>
                      </wpg:grpSpPr>
                      <wps:wsp>
                        <wps:cNvPr id="51898" name="Shape 51898"/>
                        <wps:cNvSpPr/>
                        <wps:spPr>
                          <a:xfrm>
                            <a:off x="0" y="0"/>
                            <a:ext cx="2340864" cy="9147"/>
                          </a:xfrm>
                          <a:custGeom>
                            <a:avLst/>
                            <a:gdLst/>
                            <a:ahLst/>
                            <a:cxnLst/>
                            <a:rect l="0" t="0" r="0" b="0"/>
                            <a:pathLst>
                              <a:path w="2340864" h="9147">
                                <a:moveTo>
                                  <a:pt x="0" y="4573"/>
                                </a:moveTo>
                                <a:lnTo>
                                  <a:pt x="2340864"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28C46DDF" id="Group 51899" o:spid="_x0000_s1026" style="width:184.3pt;height:.7pt;mso-position-horizontal-relative:char;mso-position-vertical-relative:line" coordsize="234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">
                <v:shape id="Shape 51898" o:spid="_x0000_s1027" style="position:absolute;width:23408;height:91;visibility:visible;mso-wrap-style:square;v-text-anchor:top" coordsize="234086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" path="m,4573r2340864,e" filled="f" strokeweight=".25408mm">
                  <v:stroke miterlimit="1" joinstyle="miter"/>
                  <v:path arrowok="t" textboxrect="0,0,2340864,9147"/>
                </v:shape>
                <w10:anchorlock/>
              </v:group>
            </w:pict>
          </mc:Fallback>
        </mc:AlternateContent>
      </w:r>
    </w:p>
    <w:p w:rsidR="004E0AB8" w:rsidRDefault="004E0AB8" w:rsidP="004E0AB8">
      <w:pPr>
        <w:spacing w:after="636"/>
        <w:ind w:left="14" w:right="172"/>
      </w:pPr>
      <w:r>
        <w:t>Authorized Signature</w:t>
      </w:r>
    </w:p>
    <w:p w:rsidR="004E0AB8" w:rsidRDefault="00942663" w:rsidP="004E0AB8">
      <w:pPr>
        <w:spacing w:after="17"/>
        <w:ind w:left="58" w:right="0"/>
        <w:jc w:val="left"/>
      </w:pPr>
      <w:r>
        <w:rPr>
          <w:noProof/>
        </w:rPr>
        <mc:AlternateContent>
          <mc:Choice Requires="wpg">
            <w:drawing>
              <wp:inline distT="0" distB="0" distL="0" distR="0">
                <wp:extent cx="2414270" cy="8890"/>
                <wp:effectExtent l="0" t="0" r="5080" b="0"/>
                <wp:docPr id="51901" name="Group 5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4270" cy="8890"/>
                          <a:chOff x="0" y="0"/>
                          <a:chExt cx="2414016" cy="9147"/>
                        </a:xfrm>
                      </wpg:grpSpPr>
                      <wps:wsp>
                        <wps:cNvPr id="51900" name="Shape 51900"/>
                        <wps:cNvSpPr/>
                        <wps:spPr>
                          <a:xfrm>
                            <a:off x="0" y="0"/>
                            <a:ext cx="2414016" cy="9147"/>
                          </a:xfrm>
                          <a:custGeom>
                            <a:avLst/>
                            <a:gdLst/>
                            <a:ahLst/>
                            <a:cxnLst/>
                            <a:rect l="0" t="0" r="0" b="0"/>
                            <a:pathLst>
                              <a:path w="2414016" h="9147">
                                <a:moveTo>
                                  <a:pt x="0" y="4573"/>
                                </a:moveTo>
                                <a:lnTo>
                                  <a:pt x="2414016"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2EF7A500" id="Group 51901" o:spid="_x0000_s1026" style="width:190.1pt;height:.7pt;mso-position-horizontal-relative:char;mso-position-vertical-relative:line" coordsize="24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">
                <v:shape id="Shape 51900" o:spid="_x0000_s1027" style="position:absolute;width:24140;height:91;visibility:visible;mso-wrap-style:square;v-text-anchor:top" coordsize="2414016,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" path="m,4573r2414016,e" filled="f" strokeweight=".25408mm">
                  <v:stroke miterlimit="1" joinstyle="miter"/>
                  <v:path arrowok="t" textboxrect="0,0,2414016,9147"/>
                </v:shape>
                <w10:anchorlock/>
              </v:group>
            </w:pict>
          </mc:Fallback>
        </mc:AlternateContent>
      </w:r>
    </w:p>
    <w:p w:rsidR="004E0AB8" w:rsidRDefault="004E0AB8" w:rsidP="004E0AB8">
      <w:pPr>
        <w:spacing w:after="632"/>
        <w:ind w:left="14" w:right="172"/>
      </w:pPr>
      <w:r>
        <w:t>Name and Title (Print or Type)</w:t>
      </w:r>
    </w:p>
    <w:p w:rsidR="004E0AB8" w:rsidRDefault="00942663" w:rsidP="004E0AB8">
      <w:pPr>
        <w:spacing w:after="10"/>
        <w:ind w:left="48" w:right="0"/>
        <w:jc w:val="left"/>
      </w:pPr>
      <w:r>
        <w:rPr>
          <w:noProof/>
        </w:rPr>
        <mc:AlternateContent>
          <mc:Choice Requires="wpg">
            <w:drawing>
              <wp:inline distT="0" distB="0" distL="0" distR="0">
                <wp:extent cx="2487295" cy="6350"/>
                <wp:effectExtent l="0" t="0" r="8255" b="0"/>
                <wp:docPr id="51903" name="Group 51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7295" cy="6350"/>
                          <a:chOff x="0" y="0"/>
                          <a:chExt cx="2487168" cy="6098"/>
                        </a:xfrm>
                      </wpg:grpSpPr>
                      <wps:wsp>
                        <wps:cNvPr id="51902" name="Shape 51902"/>
                        <wps:cNvSpPr/>
                        <wps:spPr>
                          <a:xfrm>
                            <a:off x="0" y="0"/>
                            <a:ext cx="2487168" cy="6098"/>
                          </a:xfrm>
                          <a:custGeom>
                            <a:avLst/>
                            <a:gdLst/>
                            <a:ahLst/>
                            <a:cxnLst/>
                            <a:rect l="0" t="0" r="0" b="0"/>
                            <a:pathLst>
                              <a:path w="2487168" h="6098">
                                <a:moveTo>
                                  <a:pt x="0" y="3049"/>
                                </a:moveTo>
                                <a:lnTo>
                                  <a:pt x="2487168"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081F2586" id="Group 51903" o:spid="_x0000_s1026" style="width:195.85pt;height:.5pt;mso-position-horizontal-relative:char;mso-position-vertical-relative:line" coordsize="248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">
                <v:shape id="Shape 51902" o:spid="_x0000_s1027" style="position:absolute;width:24871;height:60;visibility:visible;mso-wrap-style:square;v-text-anchor:top" coordsize="248716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" path="m,3049r2487168,e" filled="f" strokeweight=".16939mm">
                  <v:stroke miterlimit="1" joinstyle="miter"/>
                  <v:path arrowok="t" textboxrect="0,0,2487168,6098"/>
                </v:shape>
                <w10:anchorlock/>
              </v:group>
            </w:pict>
          </mc:Fallback>
        </mc:AlternateContent>
      </w:r>
    </w:p>
    <w:p w:rsidR="004E0AB8" w:rsidRDefault="004E0AB8" w:rsidP="004E0AB8">
      <w:pPr>
        <w:spacing w:after="910"/>
        <w:ind w:left="38" w:right="43"/>
      </w:pPr>
      <w:r>
        <w:rPr>
          <w:sz w:val="22"/>
        </w:rPr>
        <w:t>Date</w:t>
      </w:r>
    </w:p>
    <w:p w:rsidR="004E0AB8" w:rsidRDefault="004E0AB8" w:rsidP="004E0AB8">
      <w:pPr>
        <w:spacing w:after="340"/>
        <w:ind w:left="10" w:right="52" w:hanging="10"/>
        <w:jc w:val="right"/>
      </w:pPr>
      <w:r>
        <w:rPr>
          <w:sz w:val="20"/>
        </w:rPr>
        <w:t>Corporate Seal Here (if applicable)</w:t>
      </w:r>
    </w:p>
    <w:p w:rsidR="004E0AB8" w:rsidRDefault="004E0AB8" w:rsidP="004E0AB8">
      <w:pPr>
        <w:sectPr w:rsidR="004E0AB8">
          <w:headerReference w:type="even" r:id="rId26"/>
          <w:headerReference w:type="default" r:id="rId27"/>
          <w:headerReference w:type="first" r:id="rId28"/>
          <w:pgSz w:w="12240" w:h="15840"/>
          <w:pgMar w:top="1347" w:right="2030" w:bottom="1306" w:left="1579" w:header="413" w:footer="720" w:gutter="0"/>
          <w:cols w:space="720"/>
        </w:sectPr>
      </w:pPr>
    </w:p>
    <w:p w:rsidR="004E0AB8" w:rsidRDefault="004E0AB8" w:rsidP="004E0AB8">
      <w:pPr>
        <w:tabs>
          <w:tab w:val="center" w:pos="7987"/>
        </w:tabs>
        <w:spacing w:after="838"/>
        <w:ind w:right="0"/>
        <w:jc w:val="left"/>
      </w:pPr>
      <w:r>
        <w:lastRenderedPageBreak/>
        <w:t xml:space="preserve">  </w:t>
      </w:r>
      <w:r>
        <w:tab/>
        <w:t xml:space="preserve"> </w:t>
      </w:r>
    </w:p>
    <w:p w:rsidR="004E0AB8" w:rsidRPr="00F14D5F" w:rsidRDefault="004E0AB8" w:rsidP="004E0AB8">
      <w:pPr>
        <w:spacing w:after="685" w:line="424" w:lineRule="auto"/>
        <w:ind w:left="29" w:right="264" w:hanging="10"/>
        <w:jc w:val="center"/>
        <w:rPr>
          <w:b/>
        </w:rPr>
      </w:pPr>
      <w:r w:rsidRPr="00F14D5F">
        <w:rPr>
          <w:b/>
          <w:sz w:val="28"/>
        </w:rPr>
        <w:t>CERTIFICATION TO PAYMENT OF TAXES BY CONTRACTOR</w:t>
      </w:r>
    </w:p>
    <w:p w:rsidR="004E0AB8" w:rsidRDefault="00942663" w:rsidP="004E0AB8">
      <w:pPr>
        <w:spacing w:after="1081" w:line="480" w:lineRule="auto"/>
        <w:ind w:left="38" w:right="1171"/>
      </w:pPr>
      <w:r>
        <w:rPr>
          <w:noProof/>
        </w:rPr>
        <mc:AlternateContent>
          <mc:Choice Requires="wpg">
            <w:drawing>
              <wp:anchor distT="0" distB="0" distL="114300" distR="114300" simplePos="0" relativeHeight="251661312" behindDoc="0" locked="0" layoutInCell="1" allowOverlap="1">
                <wp:simplePos x="0" y="0"/>
                <wp:positionH relativeFrom="column">
                  <wp:posOffset>3117850</wp:posOffset>
                </wp:positionH>
                <wp:positionV relativeFrom="paragraph">
                  <wp:posOffset>99695</wp:posOffset>
                </wp:positionV>
                <wp:extent cx="2359025" cy="8890"/>
                <wp:effectExtent l="0" t="0" r="3175" b="0"/>
                <wp:wrapSquare wrapText="bothSides"/>
                <wp:docPr id="51905" name="Group 5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9025" cy="8890"/>
                          <a:chOff x="0" y="0"/>
                          <a:chExt cx="2359152" cy="9147"/>
                        </a:xfrm>
                      </wpg:grpSpPr>
                      <wps:wsp>
                        <wps:cNvPr id="51904" name="Shape 51904"/>
                        <wps:cNvSpPr/>
                        <wps:spPr>
                          <a:xfrm>
                            <a:off x="0" y="0"/>
                            <a:ext cx="2359152" cy="9147"/>
                          </a:xfrm>
                          <a:custGeom>
                            <a:avLst/>
                            <a:gdLst/>
                            <a:ahLst/>
                            <a:cxnLst/>
                            <a:rect l="0" t="0" r="0" b="0"/>
                            <a:pathLst>
                              <a:path w="2359152" h="9147">
                                <a:moveTo>
                                  <a:pt x="0" y="4573"/>
                                </a:moveTo>
                                <a:lnTo>
                                  <a:pt x="2359152" y="4573"/>
                                </a:lnTo>
                              </a:path>
                            </a:pathLst>
                          </a:custGeom>
                          <a:noFill/>
                          <a:ln w="914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22D55580" id="Group 51905" o:spid="_x0000_s1026" style="position:absolute;margin-left:245.5pt;margin-top:7.85pt;width:185.75pt;height:.7pt;z-index:251661312" coordsize="2359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">
                <v:shape id="Shape 51904" o:spid="_x0000_s1027" style="position:absolute;width:23591;height:91;visibility:visible;mso-wrap-style:square;v-text-anchor:top" coordsize="23591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" path="m,4573r2359152,e" filled="f" strokeweight=".25408mm">
                  <v:stroke miterlimit="1" joinstyle="miter"/>
                  <v:path arrowok="t" textboxrect="0,0,2359152,9147"/>
                </v:shape>
                <w10:wrap type="square"/>
              </v:group>
            </w:pict>
          </mc:Fallback>
        </mc:AlternateContent>
      </w:r>
      <w:r w:rsidR="004E0AB8">
        <w:rPr>
          <w:sz w:val="22"/>
        </w:rPr>
        <w:t xml:space="preserve">Pursuant to G.L. c. 62C, §49A, I hereby certify that </w:t>
      </w:r>
      <w:r w:rsidRPr="003722AC">
        <w:rPr>
          <w:noProof/>
        </w:rPr>
        <w:drawing>
          <wp:inline distT="0" distB="0" distL="0" distR="0">
            <wp:extent cx="19050" cy="19050"/>
            <wp:effectExtent l="0" t="0" r="0" b="0"/>
            <wp:docPr id="10" name="Picture 29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4E0AB8">
        <w:rPr>
          <w:sz w:val="22"/>
        </w:rPr>
        <w:t xml:space="preserve"> has complied with all laws of the Commonwealth of Massachusetts relating to the payment of taxes. Signed under the penalties of perjury.</w:t>
      </w:r>
    </w:p>
    <w:p w:rsidR="004E0AB8" w:rsidRDefault="00942663" w:rsidP="004E0AB8">
      <w:pPr>
        <w:spacing w:after="317"/>
        <w:ind w:left="24" w:right="0"/>
        <w:jc w:val="left"/>
      </w:pPr>
      <w:r>
        <w:rPr>
          <w:noProof/>
        </w:rPr>
        <mc:AlternateContent>
          <mc:Choice Requires="wpg">
            <w:drawing>
              <wp:inline distT="0" distB="0" distL="0" distR="0">
                <wp:extent cx="2051050" cy="8890"/>
                <wp:effectExtent l="0" t="0" r="6350" b="0"/>
                <wp:docPr id="51907" name="Group 51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51050" cy="8890"/>
                          <a:chOff x="0" y="0"/>
                          <a:chExt cx="2051304" cy="9147"/>
                        </a:xfrm>
                      </wpg:grpSpPr>
                      <wps:wsp>
                        <wps:cNvPr id="51906" name="Shape 51906"/>
                        <wps:cNvSpPr/>
                        <wps:spPr>
                          <a:xfrm>
                            <a:off x="0" y="0"/>
                            <a:ext cx="2051304" cy="9147"/>
                          </a:xfrm>
                          <a:custGeom>
                            <a:avLst/>
                            <a:gdLst/>
                            <a:ahLst/>
                            <a:cxnLst/>
                            <a:rect l="0" t="0" r="0" b="0"/>
                            <a:pathLst>
                              <a:path w="2051304" h="9147">
                                <a:moveTo>
                                  <a:pt x="0" y="4573"/>
                                </a:moveTo>
                                <a:lnTo>
                                  <a:pt x="2051304"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69E26C21" id="Group 51907" o:spid="_x0000_s1026" style="width:161.5pt;height:.7pt;mso-position-horizontal-relative:char;mso-position-vertical-relative:line" coordsize="20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">
                <v:shape id="Shape 51906" o:spid="_x0000_s1027" style="position:absolute;width:20513;height:91;visibility:visible;mso-wrap-style:square;v-text-anchor:top" coordsize="2051304,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" path="m,4573r2051304,e" filled="f" strokeweight=".25408mm">
                  <v:stroke miterlimit="1" joinstyle="miter"/>
                  <v:path arrowok="t" textboxrect="0,0,2051304,9147"/>
                </v:shape>
                <w10:anchorlock/>
              </v:group>
            </w:pict>
          </mc:Fallback>
        </mc:AlternateContent>
      </w:r>
    </w:p>
    <w:p w:rsidR="004E0AB8" w:rsidRDefault="004E0AB8" w:rsidP="004E0AB8">
      <w:pPr>
        <w:spacing w:after="829"/>
        <w:ind w:left="38" w:right="43"/>
      </w:pPr>
      <w:r>
        <w:rPr>
          <w:sz w:val="22"/>
        </w:rPr>
        <w:t>Authorized Signature</w:t>
      </w:r>
    </w:p>
    <w:p w:rsidR="004E0AB8" w:rsidRDefault="00942663" w:rsidP="004E0AB8">
      <w:pPr>
        <w:spacing w:after="318"/>
        <w:ind w:left="14" w:right="0"/>
        <w:jc w:val="left"/>
      </w:pPr>
      <w:r>
        <w:rPr>
          <w:noProof/>
        </w:rPr>
        <mc:AlternateContent>
          <mc:Choice Requires="wpg">
            <w:drawing>
              <wp:inline distT="0" distB="0" distL="0" distR="0">
                <wp:extent cx="2197735" cy="8890"/>
                <wp:effectExtent l="0" t="0" r="0" b="0"/>
                <wp:docPr id="51909" name="Group 5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7735" cy="8890"/>
                          <a:chOff x="0" y="0"/>
                          <a:chExt cx="2197608" cy="9147"/>
                        </a:xfrm>
                      </wpg:grpSpPr>
                      <wps:wsp>
                        <wps:cNvPr id="51908" name="Shape 51908"/>
                        <wps:cNvSpPr/>
                        <wps:spPr>
                          <a:xfrm>
                            <a:off x="0" y="0"/>
                            <a:ext cx="2197608" cy="9147"/>
                          </a:xfrm>
                          <a:custGeom>
                            <a:avLst/>
                            <a:gdLst/>
                            <a:ahLst/>
                            <a:cxnLst/>
                            <a:rect l="0" t="0" r="0" b="0"/>
                            <a:pathLst>
                              <a:path w="2197608" h="9147">
                                <a:moveTo>
                                  <a:pt x="0" y="4573"/>
                                </a:moveTo>
                                <a:lnTo>
                                  <a:pt x="219760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3BBEDD97" id="Group 51909" o:spid="_x0000_s1026" style="width:173.05pt;height:.7pt;mso-position-horizontal-relative:char;mso-position-vertical-relative:line" coordsize="219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">
                <v:shape id="Shape 51908" o:spid="_x0000_s1027" style="position:absolute;width:21976;height:91;visibility:visible;mso-wrap-style:square;v-text-anchor:top" coordsize="219760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" path="m,4573r2197608,e" filled="f" strokeweight=".25408mm">
                  <v:stroke miterlimit="1" joinstyle="miter"/>
                  <v:path arrowok="t" textboxrect="0,0,2197608,9147"/>
                </v:shape>
                <w10:anchorlock/>
              </v:group>
            </w:pict>
          </mc:Fallback>
        </mc:AlternateContent>
      </w:r>
    </w:p>
    <w:p w:rsidR="004E0AB8" w:rsidRDefault="004E0AB8" w:rsidP="004E0AB8">
      <w:pPr>
        <w:spacing w:after="807"/>
        <w:ind w:left="14" w:right="172"/>
      </w:pPr>
      <w:r>
        <w:t>Name and Title (Print or Type)</w:t>
      </w:r>
    </w:p>
    <w:p w:rsidR="004E0AB8" w:rsidRDefault="00942663" w:rsidP="004E0AB8">
      <w:pPr>
        <w:spacing w:after="326"/>
        <w:ind w:right="0"/>
        <w:jc w:val="left"/>
      </w:pPr>
      <w:r>
        <w:rPr>
          <w:noProof/>
        </w:rPr>
        <mc:AlternateContent>
          <mc:Choice Requires="wpg">
            <w:drawing>
              <wp:inline distT="0" distB="0" distL="0" distR="0">
                <wp:extent cx="2197735" cy="6350"/>
                <wp:effectExtent l="0" t="0" r="0" b="0"/>
                <wp:docPr id="51911" name="Group 5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7735" cy="6350"/>
                          <a:chOff x="0" y="0"/>
                          <a:chExt cx="2197608" cy="6098"/>
                        </a:xfrm>
                      </wpg:grpSpPr>
                      <wps:wsp>
                        <wps:cNvPr id="51910" name="Shape 51910"/>
                        <wps:cNvSpPr/>
                        <wps:spPr>
                          <a:xfrm>
                            <a:off x="0" y="0"/>
                            <a:ext cx="2197608" cy="6098"/>
                          </a:xfrm>
                          <a:custGeom>
                            <a:avLst/>
                            <a:gdLst/>
                            <a:ahLst/>
                            <a:cxnLst/>
                            <a:rect l="0" t="0" r="0" b="0"/>
                            <a:pathLst>
                              <a:path w="2197608" h="6098">
                                <a:moveTo>
                                  <a:pt x="0" y="3049"/>
                                </a:moveTo>
                                <a:lnTo>
                                  <a:pt x="2197608"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7B5392C5" id="Group 51911" o:spid="_x0000_s1026" style="width:173.05pt;height:.5pt;mso-position-horizontal-relative:char;mso-position-vertical-relative:line" coordsize="219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">
                <v:shape id="Shape 51910" o:spid="_x0000_s1027" style="position:absolute;width:21976;height:60;visibility:visible;mso-wrap-style:square;v-text-anchor:top" coordsize="2197608,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" path="m,3049r2197608,e" filled="f" strokeweight=".16939mm">
                  <v:stroke miterlimit="1" joinstyle="miter"/>
                  <v:path arrowok="t" textboxrect="0,0,2197608,6098"/>
                </v:shape>
                <w10:anchorlock/>
              </v:group>
            </w:pict>
          </mc:Fallback>
        </mc:AlternateContent>
      </w:r>
    </w:p>
    <w:p w:rsidR="004E0AB8" w:rsidRDefault="004E0AB8" w:rsidP="004E0AB8">
      <w:pPr>
        <w:spacing w:after="1666"/>
        <w:ind w:left="38" w:right="43"/>
        <w:rPr>
          <w:sz w:val="22"/>
        </w:rPr>
      </w:pPr>
      <w:r>
        <w:rPr>
          <w:sz w:val="22"/>
        </w:rPr>
        <w:t>Date</w:t>
      </w:r>
    </w:p>
    <w:p w:rsidR="004E0AB8" w:rsidRDefault="004E0AB8" w:rsidP="004E0AB8">
      <w:pPr>
        <w:spacing w:after="340"/>
        <w:ind w:right="230"/>
      </w:pPr>
      <w:r>
        <w:rPr>
          <w:sz w:val="20"/>
        </w:rPr>
        <w:t>Corporate Seal Here (if applicable)</w:t>
      </w:r>
    </w:p>
    <w:p w:rsidR="004E0AB8" w:rsidRDefault="004E0AB8" w:rsidP="004E0AB8">
      <w:pPr>
        <w:tabs>
          <w:tab w:val="center" w:pos="7848"/>
        </w:tabs>
        <w:spacing w:after="568"/>
        <w:ind w:right="0"/>
        <w:jc w:val="left"/>
      </w:pPr>
      <w:r>
        <w:rPr>
          <w:sz w:val="26"/>
        </w:rPr>
        <w:tab/>
        <w:t xml:space="preserve"> </w:t>
      </w:r>
    </w:p>
    <w:p w:rsidR="004E0AB8" w:rsidRPr="00F14D5F" w:rsidRDefault="004E0AB8" w:rsidP="001D78DB">
      <w:pPr>
        <w:pStyle w:val="Heading1"/>
        <w:numPr>
          <w:ilvl w:val="0"/>
          <w:numId w:val="0"/>
        </w:numPr>
        <w:ind w:left="92"/>
        <w:rPr>
          <w:b/>
        </w:rPr>
      </w:pPr>
      <w:r w:rsidRPr="00F14D5F">
        <w:rPr>
          <w:b/>
        </w:rPr>
        <w:lastRenderedPageBreak/>
        <w:t>CERTIFICATE OF VOTE</w:t>
      </w:r>
    </w:p>
    <w:p w:rsidR="004E0AB8" w:rsidRPr="00F14D5F" w:rsidRDefault="004E0AB8" w:rsidP="004E0AB8">
      <w:pPr>
        <w:spacing w:after="475" w:line="265" w:lineRule="auto"/>
        <w:ind w:left="274" w:right="187" w:hanging="10"/>
        <w:jc w:val="center"/>
        <w:rPr>
          <w:b/>
        </w:rPr>
      </w:pPr>
      <w:r w:rsidRPr="00F14D5F">
        <w:rPr>
          <w:b/>
        </w:rPr>
        <w:t>(Corporations Only)</w:t>
      </w:r>
    </w:p>
    <w:p w:rsidR="004E0AB8" w:rsidRDefault="004E0AB8" w:rsidP="004E0AB8">
      <w:pPr>
        <w:spacing w:after="454"/>
        <w:ind w:left="110" w:right="43"/>
      </w:pPr>
      <w:r>
        <w:rPr>
          <w:sz w:val="22"/>
        </w:rPr>
        <w:t>At a duly authorized meeting of the Board of Directors of the</w:t>
      </w:r>
    </w:p>
    <w:p w:rsidR="004E0AB8" w:rsidRDefault="00942663" w:rsidP="004E0AB8">
      <w:pPr>
        <w:spacing w:after="3"/>
        <w:ind w:left="38" w:right="1142"/>
      </w:pPr>
      <w:r>
        <w:rPr>
          <w:noProof/>
        </w:rPr>
        <mc:AlternateContent>
          <mc:Choice Requires="wpg">
            <w:drawing>
              <wp:inline distT="0" distB="0" distL="0" distR="0">
                <wp:extent cx="2124710" cy="18415"/>
                <wp:effectExtent l="0" t="0" r="8890" b="635"/>
                <wp:docPr id="51915" name="Group 51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4710" cy="18415"/>
                          <a:chOff x="0" y="0"/>
                          <a:chExt cx="2124456" cy="18293"/>
                        </a:xfrm>
                      </wpg:grpSpPr>
                      <wps:wsp>
                        <wps:cNvPr id="51914" name="Shape 51914"/>
                        <wps:cNvSpPr/>
                        <wps:spPr>
                          <a:xfrm>
                            <a:off x="0" y="0"/>
                            <a:ext cx="2124456" cy="18293"/>
                          </a:xfrm>
                          <a:custGeom>
                            <a:avLst/>
                            <a:gdLst/>
                            <a:ahLst/>
                            <a:cxnLst/>
                            <a:rect l="0" t="0" r="0" b="0"/>
                            <a:pathLst>
                              <a:path w="2124456" h="18293">
                                <a:moveTo>
                                  <a:pt x="0" y="9147"/>
                                </a:moveTo>
                                <a:lnTo>
                                  <a:pt x="2124456"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441F5239" id="Group 51915" o:spid="_x0000_s1026" style="width:167.3pt;height:1.45pt;mso-position-horizontal-relative:char;mso-position-vertical-relative:line" coordsize="212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">
                <v:shape id="Shape 51914" o:spid="_x0000_s1027" style="position:absolute;width:21244;height:182;visibility:visible;mso-wrap-style:square;v-text-anchor:top" coordsize="2124456,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" path="m,9147r2124456,e" filled="f" strokeweight=".50814mm">
                  <v:stroke miterlimit="1" joinstyle="miter"/>
                  <v:path arrowok="t" textboxrect="0,0,2124456,18293"/>
                </v:shape>
                <w10:anchorlock/>
              </v:group>
            </w:pict>
          </mc:Fallback>
        </mc:AlternateContent>
      </w:r>
      <w:r w:rsidR="00F91057">
        <w:rPr>
          <w:sz w:val="22"/>
        </w:rPr>
        <w:t xml:space="preserve"> </w:t>
      </w:r>
      <w:proofErr w:type="gramStart"/>
      <w:r w:rsidR="004E0AB8">
        <w:rPr>
          <w:sz w:val="22"/>
        </w:rPr>
        <w:t>held</w:t>
      </w:r>
      <w:proofErr w:type="gramEnd"/>
      <w:r w:rsidR="004E0AB8">
        <w:rPr>
          <w:sz w:val="22"/>
        </w:rPr>
        <w:t xml:space="preserve"> on</w:t>
      </w:r>
      <w:r w:rsidR="004E0AB8">
        <w:t xml:space="preserve"> </w:t>
      </w:r>
      <w:r>
        <w:rPr>
          <w:noProof/>
        </w:rPr>
        <mc:AlternateContent>
          <mc:Choice Requires="wpg">
            <w:drawing>
              <wp:inline distT="0" distB="0" distL="0" distR="0">
                <wp:extent cx="2212975" cy="18415"/>
                <wp:effectExtent l="0" t="0" r="0" b="635"/>
                <wp:docPr id="51917" name="Group 5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12975" cy="18415"/>
                          <a:chOff x="0" y="0"/>
                          <a:chExt cx="2212848" cy="18293"/>
                        </a:xfrm>
                      </wpg:grpSpPr>
                      <wps:wsp>
                        <wps:cNvPr id="51916" name="Shape 51916"/>
                        <wps:cNvSpPr/>
                        <wps:spPr>
                          <a:xfrm>
                            <a:off x="0" y="0"/>
                            <a:ext cx="2212848" cy="18293"/>
                          </a:xfrm>
                          <a:custGeom>
                            <a:avLst/>
                            <a:gdLst/>
                            <a:ahLst/>
                            <a:cxnLst/>
                            <a:rect l="0" t="0" r="0" b="0"/>
                            <a:pathLst>
                              <a:path w="2212848" h="18293">
                                <a:moveTo>
                                  <a:pt x="0" y="9147"/>
                                </a:moveTo>
                                <a:lnTo>
                                  <a:pt x="2212848"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188D3CEE" id="Group 51917" o:spid="_x0000_s1026" style="width:174.25pt;height:1.45pt;mso-position-horizontal-relative:char;mso-position-vertical-relative:line" coordsize="221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">
                <v:shape id="Shape 51916" o:spid="_x0000_s1027" style="position:absolute;width:22128;height:182;visibility:visible;mso-wrap-style:square;v-text-anchor:top" coordsize="2212848,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" path="m,9147r2212848,e" filled="f" strokeweight=".50814mm">
                  <v:stroke miterlimit="1" joinstyle="miter"/>
                  <v:path arrowok="t" textboxrect="0,0,2212848,18293"/>
                </v:shape>
                <w10:anchorlock/>
              </v:group>
            </w:pict>
          </mc:Fallback>
        </mc:AlternateContent>
      </w:r>
    </w:p>
    <w:tbl>
      <w:tblPr>
        <w:tblW w:w="5486" w:type="dxa"/>
        <w:tblInd w:w="110" w:type="dxa"/>
        <w:tblCellMar>
          <w:left w:w="0" w:type="dxa"/>
          <w:right w:w="0" w:type="dxa"/>
        </w:tblCellMar>
        <w:tblLook w:val="04A0" w:firstRow="1" w:lastRow="0" w:firstColumn="1" w:lastColumn="0" w:noHBand="0" w:noVBand="1"/>
      </w:tblPr>
      <w:tblGrid>
        <w:gridCol w:w="4795"/>
        <w:gridCol w:w="691"/>
      </w:tblGrid>
      <w:tr w:rsidR="00942663" w:rsidTr="00F91057">
        <w:trPr>
          <w:trHeight w:val="922"/>
        </w:trPr>
        <w:tc>
          <w:tcPr>
            <w:tcW w:w="4795" w:type="dxa"/>
            <w:tcBorders>
              <w:top w:val="nil"/>
              <w:left w:val="nil"/>
              <w:bottom w:val="nil"/>
              <w:right w:val="nil"/>
            </w:tcBorders>
            <w:shd w:val="clear" w:color="auto" w:fill="auto"/>
          </w:tcPr>
          <w:p w:rsidR="004E0AB8" w:rsidRDefault="004E0AB8" w:rsidP="00F91057">
            <w:pPr>
              <w:spacing w:after="480" w:line="240" w:lineRule="auto"/>
              <w:ind w:left="710" w:right="0"/>
              <w:jc w:val="left"/>
            </w:pPr>
            <w:r w:rsidRPr="00F91057">
              <w:rPr>
                <w:sz w:val="20"/>
              </w:rPr>
              <w:t>(Name of Corporation)</w:t>
            </w:r>
          </w:p>
          <w:p w:rsidR="004E0AB8" w:rsidRDefault="004E0AB8" w:rsidP="00F91057">
            <w:pPr>
              <w:spacing w:after="0" w:line="240" w:lineRule="auto"/>
              <w:ind w:right="0"/>
              <w:jc w:val="left"/>
            </w:pPr>
            <w:r>
              <w:t>it was voted, that</w:t>
            </w:r>
          </w:p>
        </w:tc>
        <w:tc>
          <w:tcPr>
            <w:tcW w:w="691" w:type="dxa"/>
            <w:tcBorders>
              <w:top w:val="nil"/>
              <w:left w:val="nil"/>
              <w:bottom w:val="nil"/>
              <w:right w:val="nil"/>
            </w:tcBorders>
            <w:shd w:val="clear" w:color="auto" w:fill="auto"/>
          </w:tcPr>
          <w:p w:rsidR="004E0AB8" w:rsidRDefault="004E0AB8" w:rsidP="00F91057">
            <w:pPr>
              <w:spacing w:after="0" w:line="240" w:lineRule="auto"/>
              <w:ind w:right="0"/>
              <w:jc w:val="right"/>
            </w:pPr>
            <w:r w:rsidRPr="00F91057">
              <w:rPr>
                <w:sz w:val="20"/>
              </w:rPr>
              <w:t>(Date)</w:t>
            </w:r>
          </w:p>
        </w:tc>
      </w:tr>
    </w:tbl>
    <w:p w:rsidR="004E0AB8" w:rsidRDefault="00942663" w:rsidP="004E0AB8">
      <w:pPr>
        <w:spacing w:after="56"/>
        <w:ind w:left="96" w:right="0"/>
        <w:jc w:val="left"/>
      </w:pPr>
      <w:r w:rsidRPr="003722AC">
        <w:rPr>
          <w:noProof/>
        </w:rPr>
        <w:drawing>
          <wp:inline distT="0" distB="0" distL="0" distR="0">
            <wp:extent cx="4857750" cy="19050"/>
            <wp:effectExtent l="0" t="0" r="0" b="0"/>
            <wp:docPr id="4" name="Picture 5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57750" cy="19050"/>
                    </a:xfrm>
                    <a:prstGeom prst="rect">
                      <a:avLst/>
                    </a:prstGeom>
                    <a:noFill/>
                    <a:ln>
                      <a:noFill/>
                    </a:ln>
                  </pic:spPr>
                </pic:pic>
              </a:graphicData>
            </a:graphic>
          </wp:inline>
        </w:drawing>
      </w:r>
    </w:p>
    <w:p w:rsidR="004E0AB8" w:rsidRDefault="004E0AB8" w:rsidP="004E0AB8">
      <w:pPr>
        <w:tabs>
          <w:tab w:val="center" w:pos="5237"/>
        </w:tabs>
        <w:spacing w:after="680"/>
        <w:ind w:right="0"/>
        <w:jc w:val="left"/>
      </w:pPr>
      <w:r>
        <w:rPr>
          <w:sz w:val="20"/>
        </w:rPr>
        <w:t>(Name)</w:t>
      </w:r>
      <w:r>
        <w:rPr>
          <w:sz w:val="20"/>
        </w:rPr>
        <w:tab/>
        <w:t>(Officer)</w:t>
      </w:r>
    </w:p>
    <w:p w:rsidR="004E0AB8" w:rsidRDefault="004E0AB8" w:rsidP="004E0AB8">
      <w:pPr>
        <w:spacing w:after="169" w:line="495" w:lineRule="auto"/>
        <w:ind w:left="38" w:right="43"/>
      </w:pPr>
      <w:r>
        <w:rPr>
          <w:sz w:val="22"/>
        </w:rPr>
        <w:t xml:space="preserve">of this company, be and hereby is authorized to execute contracts and bonds in the name and on behalf of said company, and affix its corporate seal hereto; and such execution of any contract or obligation in this company's name on its behalf by such officer under seal of the company, shall be valid and binding upon this company. I hereby certify that I am the clerk of the above named corporation and that </w:t>
      </w:r>
      <w:r w:rsidR="00942663" w:rsidRPr="003722AC">
        <w:rPr>
          <w:noProof/>
        </w:rPr>
        <w:drawing>
          <wp:inline distT="0" distB="0" distL="0" distR="0">
            <wp:extent cx="2543175" cy="104775"/>
            <wp:effectExtent l="0" t="0" r="0" b="0"/>
            <wp:docPr id="3" name="Picture 3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4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43175" cy="104775"/>
                    </a:xfrm>
                    <a:prstGeom prst="rect">
                      <a:avLst/>
                    </a:prstGeom>
                    <a:noFill/>
                    <a:ln>
                      <a:noFill/>
                    </a:ln>
                  </pic:spPr>
                </pic:pic>
              </a:graphicData>
            </a:graphic>
          </wp:inline>
        </w:drawing>
      </w:r>
    </w:p>
    <w:p w:rsidR="004E0AB8" w:rsidRDefault="004E0AB8" w:rsidP="004E0AB8">
      <w:pPr>
        <w:spacing w:after="181" w:line="492" w:lineRule="auto"/>
        <w:ind w:left="86" w:right="172"/>
      </w:pPr>
      <w:proofErr w:type="gramStart"/>
      <w:r>
        <w:t>the</w:t>
      </w:r>
      <w:proofErr w:type="gramEnd"/>
      <w:r>
        <w:t xml:space="preserve"> duly elected officer as above of said company, and that the above vote has not been amended or rescinded and remains in full force and effect as the date of this contract.</w:t>
      </w:r>
    </w:p>
    <w:p w:rsidR="004E0AB8" w:rsidRDefault="00942663" w:rsidP="004E0AB8">
      <w:pPr>
        <w:spacing w:after="317"/>
        <w:ind w:left="77" w:right="0"/>
        <w:jc w:val="left"/>
      </w:pPr>
      <w:r>
        <w:rPr>
          <w:noProof/>
        </w:rPr>
        <mc:AlternateContent>
          <mc:Choice Requires="wpg">
            <w:drawing>
              <wp:inline distT="0" distB="0" distL="0" distR="0">
                <wp:extent cx="2340610" cy="6350"/>
                <wp:effectExtent l="0" t="0" r="2540" b="0"/>
                <wp:docPr id="51919" name="Group 51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0610" cy="6350"/>
                          <a:chOff x="0" y="0"/>
                          <a:chExt cx="2340864" cy="6098"/>
                        </a:xfrm>
                      </wpg:grpSpPr>
                      <wps:wsp>
                        <wps:cNvPr id="51918" name="Shape 51918"/>
                        <wps:cNvSpPr/>
                        <wps:spPr>
                          <a:xfrm>
                            <a:off x="0" y="0"/>
                            <a:ext cx="2340864" cy="6098"/>
                          </a:xfrm>
                          <a:custGeom>
                            <a:avLst/>
                            <a:gdLst/>
                            <a:ahLst/>
                            <a:cxnLst/>
                            <a:rect l="0" t="0" r="0" b="0"/>
                            <a:pathLst>
                              <a:path w="2340864" h="6098">
                                <a:moveTo>
                                  <a:pt x="0" y="3049"/>
                                </a:moveTo>
                                <a:lnTo>
                                  <a:pt x="2340864"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1BEAB0DF" id="Group 51919" o:spid="_x0000_s1026" style="width:184.3pt;height:.5pt;mso-position-horizontal-relative:char;mso-position-vertical-relative:line" coordsize="234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">
                <v:shape id="Shape 51918" o:spid="_x0000_s1027" style="position:absolute;width:23408;height:60;visibility:visible;mso-wrap-style:square;v-text-anchor:top" coordsize="2340864,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" path="m,3049r2340864,e" filled="f" strokeweight=".16939mm">
                  <v:stroke miterlimit="1" joinstyle="miter"/>
                  <v:path arrowok="t" textboxrect="0,0,2340864,6098"/>
                </v:shape>
                <w10:anchorlock/>
              </v:group>
            </w:pict>
          </mc:Fallback>
        </mc:AlternateContent>
      </w:r>
    </w:p>
    <w:p w:rsidR="004E0AB8" w:rsidRDefault="004E0AB8" w:rsidP="004E0AB8">
      <w:pPr>
        <w:spacing w:after="502"/>
        <w:ind w:left="38" w:right="43"/>
      </w:pPr>
      <w:r>
        <w:rPr>
          <w:sz w:val="22"/>
        </w:rPr>
        <w:t>Clerk</w:t>
      </w:r>
    </w:p>
    <w:p w:rsidR="004E0AB8" w:rsidRDefault="00942663" w:rsidP="004E0AB8">
      <w:pPr>
        <w:spacing w:after="552"/>
        <w:ind w:left="62" w:right="0"/>
        <w:jc w:val="left"/>
      </w:pPr>
      <w:r>
        <w:rPr>
          <w:noProof/>
        </w:rPr>
        <mc:AlternateContent>
          <mc:Choice Requires="wpg">
            <w:drawing>
              <wp:inline distT="0" distB="0" distL="0" distR="0">
                <wp:extent cx="2343785" cy="6350"/>
                <wp:effectExtent l="0" t="0" r="0" b="0"/>
                <wp:docPr id="51921" name="Group 5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3785" cy="6350"/>
                          <a:chOff x="0" y="0"/>
                          <a:chExt cx="2343912" cy="6098"/>
                        </a:xfrm>
                      </wpg:grpSpPr>
                      <wps:wsp>
                        <wps:cNvPr id="51920" name="Shape 51920"/>
                        <wps:cNvSpPr/>
                        <wps:spPr>
                          <a:xfrm>
                            <a:off x="0" y="0"/>
                            <a:ext cx="2343912" cy="6098"/>
                          </a:xfrm>
                          <a:custGeom>
                            <a:avLst/>
                            <a:gdLst/>
                            <a:ahLst/>
                            <a:cxnLst/>
                            <a:rect l="0" t="0" r="0" b="0"/>
                            <a:pathLst>
                              <a:path w="2343912" h="6098">
                                <a:moveTo>
                                  <a:pt x="0" y="3049"/>
                                </a:moveTo>
                                <a:lnTo>
                                  <a:pt x="2343912"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054E3365" id="Group 51921" o:spid="_x0000_s1026" style="width:184.55pt;height:.5pt;mso-position-horizontal-relative:char;mso-position-vertical-relative:line" coordsize="234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">
                <v:shape id="Shape 51920" o:spid="_x0000_s1027" style="position:absolute;width:23439;height:60;visibility:visible;mso-wrap-style:square;v-text-anchor:top" coordsize="2343912,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" path="m,3049r2343912,e" filled="f" strokeweight=".16939mm">
                  <v:stroke miterlimit="1" joinstyle="miter"/>
                  <v:path arrowok="t" textboxrect="0,0,2343912,6098"/>
                </v:shape>
                <w10:anchorlock/>
              </v:group>
            </w:pict>
          </mc:Fallback>
        </mc:AlternateContent>
      </w:r>
    </w:p>
    <w:p w:rsidR="00AE5C3D" w:rsidRDefault="004E0AB8" w:rsidP="001D78DB">
      <w:pPr>
        <w:spacing w:after="449"/>
        <w:ind w:left="38" w:right="43"/>
        <w:rPr>
          <w:sz w:val="22"/>
        </w:rPr>
      </w:pPr>
      <w:r>
        <w:rPr>
          <w:sz w:val="22"/>
        </w:rPr>
        <w:t>Date</w:t>
      </w:r>
    </w:p>
    <w:p w:rsidR="00E4139F" w:rsidRDefault="004E0AB8" w:rsidP="00AE5C3D">
      <w:pPr>
        <w:spacing w:after="449"/>
        <w:ind w:left="38" w:right="43"/>
        <w:jc w:val="right"/>
      </w:pPr>
      <w:r>
        <w:rPr>
          <w:sz w:val="20"/>
        </w:rPr>
        <w:t>Corporate Se</w:t>
      </w:r>
      <w:r w:rsidR="00EB571B" w:rsidRPr="001D78DB">
        <w:rPr>
          <w:sz w:val="20"/>
        </w:rPr>
        <w:t>al Here (if applicable)</w:t>
      </w:r>
    </w:p>
    <w:sectPr w:rsidR="00E4139F">
      <w:headerReference w:type="even" r:id="rId32"/>
      <w:headerReference w:type="default" r:id="rId33"/>
      <w:headerReference w:type="first" r:id="rId34"/>
      <w:pgSz w:w="12240" w:h="15840"/>
      <w:pgMar w:top="771" w:right="1838" w:bottom="2025" w:left="1555"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706" w:rsidRDefault="00674706">
      <w:pPr>
        <w:spacing w:after="0" w:line="240" w:lineRule="auto"/>
      </w:pPr>
      <w:r>
        <w:separator/>
      </w:r>
    </w:p>
  </w:endnote>
  <w:endnote w:type="continuationSeparator" w:id="0">
    <w:p w:rsidR="00674706" w:rsidRDefault="0067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E0" w:rsidRDefault="003269E0">
    <w:pPr>
      <w:pStyle w:val="Footer"/>
    </w:pPr>
  </w:p>
  <w:p w:rsidR="003269E0" w:rsidRDefault="00326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706" w:rsidRDefault="00674706">
      <w:pPr>
        <w:spacing w:after="0" w:line="240" w:lineRule="auto"/>
      </w:pPr>
      <w:r>
        <w:separator/>
      </w:r>
    </w:p>
  </w:footnote>
  <w:footnote w:type="continuationSeparator" w:id="0">
    <w:p w:rsidR="00674706" w:rsidRDefault="00674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9F" w:rsidRDefault="00E4139F">
    <w:pPr>
      <w:tabs>
        <w:tab w:val="center" w:pos="7462"/>
      </w:tabs>
      <w:spacing w:after="0"/>
      <w:ind w:right="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65" w:rsidRPr="003269E0" w:rsidRDefault="00994E65" w:rsidP="00994E65">
    <w:pPr>
      <w:pStyle w:val="Header"/>
    </w:pPr>
    <w:r>
      <w:t xml:space="preserve">Page </w:t>
    </w:r>
    <w:r>
      <w:rPr>
        <w:b/>
        <w:bCs/>
        <w:szCs w:val="24"/>
      </w:rPr>
      <w:fldChar w:fldCharType="begin"/>
    </w:r>
    <w:r>
      <w:rPr>
        <w:b/>
        <w:bCs/>
      </w:rPr>
      <w:instrText xml:space="preserve"> PAGE </w:instrText>
    </w:r>
    <w:r>
      <w:rPr>
        <w:b/>
        <w:bCs/>
        <w:szCs w:val="24"/>
      </w:rPr>
      <w:fldChar w:fldCharType="separate"/>
    </w:r>
    <w:r w:rsidR="00F55BF8">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55BF8">
      <w:rPr>
        <w:b/>
        <w:bCs/>
        <w:noProof/>
      </w:rPr>
      <w:t>21</w:t>
    </w:r>
    <w:r>
      <w:rPr>
        <w:b/>
        <w:bCs/>
        <w:szCs w:val="24"/>
      </w:rPr>
      <w:fldChar w:fldCharType="end"/>
    </w:r>
    <w:r>
      <w:rPr>
        <w:b/>
        <w:bCs/>
        <w:szCs w:val="24"/>
      </w:rPr>
      <w:tab/>
      <w:t xml:space="preserve">                                      </w:t>
    </w:r>
    <w:r w:rsidRPr="003269E0">
      <w:t xml:space="preserve"> Request for Proposals: Public Safety Facilities Study</w:t>
    </w:r>
  </w:p>
  <w:p w:rsidR="004E0AB8" w:rsidRDefault="004E0AB8">
    <w:pPr>
      <w:tabs>
        <w:tab w:val="center" w:pos="7325"/>
      </w:tabs>
      <w:spacing w:after="0"/>
      <w:ind w:right="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B8" w:rsidRDefault="004E0AB8">
    <w:pPr>
      <w:tabs>
        <w:tab w:val="center" w:pos="7447"/>
      </w:tabs>
      <w:spacing w:after="0"/>
      <w:ind w:right="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65" w:rsidRPr="003269E0" w:rsidRDefault="00994E65" w:rsidP="00994E65">
    <w:pPr>
      <w:pStyle w:val="Header"/>
    </w:pPr>
    <w:r>
      <w:t xml:space="preserve">Page </w:t>
    </w:r>
    <w:r>
      <w:rPr>
        <w:b/>
        <w:bCs/>
        <w:szCs w:val="24"/>
      </w:rPr>
      <w:fldChar w:fldCharType="begin"/>
    </w:r>
    <w:r>
      <w:rPr>
        <w:b/>
        <w:bCs/>
      </w:rPr>
      <w:instrText xml:space="preserve"> PAGE </w:instrText>
    </w:r>
    <w:r>
      <w:rPr>
        <w:b/>
        <w:bCs/>
        <w:szCs w:val="24"/>
      </w:rPr>
      <w:fldChar w:fldCharType="separate"/>
    </w:r>
    <w:r w:rsidR="00F55BF8">
      <w:rPr>
        <w:b/>
        <w:bCs/>
        <w:noProof/>
      </w:rPr>
      <w:t>18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55BF8">
      <w:rPr>
        <w:b/>
        <w:bCs/>
        <w:noProof/>
      </w:rPr>
      <w:t>21</w:t>
    </w:r>
    <w:r>
      <w:rPr>
        <w:b/>
        <w:bCs/>
        <w:szCs w:val="24"/>
      </w:rPr>
      <w:fldChar w:fldCharType="end"/>
    </w:r>
    <w:r>
      <w:rPr>
        <w:b/>
        <w:bCs/>
        <w:szCs w:val="24"/>
      </w:rPr>
      <w:tab/>
      <w:t xml:space="preserve">                                </w:t>
    </w:r>
    <w:r w:rsidRPr="003269E0">
      <w:t xml:space="preserve"> Request for Prop</w:t>
    </w:r>
    <w:r>
      <w:t xml:space="preserve">osals: Public Safety Facilities </w:t>
    </w:r>
    <w:r w:rsidRPr="003269E0">
      <w:t>Study</w:t>
    </w:r>
  </w:p>
  <w:p w:rsidR="00994E65" w:rsidRDefault="00994E65" w:rsidP="00994E65">
    <w:pPr>
      <w:pStyle w:val="Header"/>
      <w:tabs>
        <w:tab w:val="clear" w:pos="4680"/>
        <w:tab w:val="center" w:pos="4410"/>
      </w:tabs>
    </w:pPr>
  </w:p>
  <w:p w:rsidR="004E0AB8" w:rsidRDefault="004E0AB8">
    <w:pPr>
      <w:tabs>
        <w:tab w:val="center" w:pos="7447"/>
      </w:tabs>
      <w:spacing w:after="0"/>
      <w:ind w:right="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B8" w:rsidRDefault="004E0AB8">
    <w:pPr>
      <w:tabs>
        <w:tab w:val="center" w:pos="7447"/>
      </w:tabs>
      <w:spacing w:after="0"/>
      <w:ind w:right="0"/>
      <w:jc w:val="left"/>
    </w:pPr>
    <w:proofErr w:type="spellStart"/>
    <w:r>
      <w:t>Request</w:t>
    </w:r>
    <w:r>
      <w:rPr>
        <w:sz w:val="28"/>
      </w:rPr>
      <w:t>for</w:t>
    </w:r>
    <w:proofErr w:type="spellEnd"/>
    <w:r>
      <w:rPr>
        <w:sz w:val="28"/>
      </w:rPr>
      <w:t xml:space="preserve"> </w:t>
    </w:r>
    <w:r>
      <w:t xml:space="preserve">Proposals: Public </w:t>
    </w:r>
    <w:r>
      <w:rPr>
        <w:sz w:val="22"/>
      </w:rPr>
      <w:t xml:space="preserve">Safety </w:t>
    </w:r>
    <w:r>
      <w:t xml:space="preserve">Facilities </w:t>
    </w:r>
    <w:r>
      <w:rPr>
        <w:sz w:val="22"/>
      </w:rPr>
      <w:t>Study</w:t>
    </w:r>
    <w:r>
      <w:rPr>
        <w:sz w:val="22"/>
      </w:rPr>
      <w:tab/>
    </w:r>
    <w:r>
      <w:t xml:space="preserve">Page </w:t>
    </w:r>
    <w:r>
      <w:fldChar w:fldCharType="begin"/>
    </w:r>
    <w:r>
      <w:instrText xml:space="preserve"> PAGE   \* MERGEFORMAT </w:instrText>
    </w:r>
    <w:r>
      <w:fldChar w:fldCharType="separate"/>
    </w:r>
    <w:r>
      <w:t>7</w:t>
    </w:r>
    <w:r>
      <w:fldChar w:fldCharType="end"/>
    </w:r>
    <w:r>
      <w:t xml:space="preserve"> </w:t>
    </w:r>
    <w:r>
      <w:rPr>
        <w:sz w:val="26"/>
      </w:rPr>
      <w:t xml:space="preserve">of </w:t>
    </w:r>
    <w:r w:rsidR="00F55BF8">
      <w:fldChar w:fldCharType="begin"/>
    </w:r>
    <w:r w:rsidR="00F55BF8">
      <w:instrText xml:space="preserve"> NUMPAGES   \* MERGEFORMAT </w:instrText>
    </w:r>
    <w:r w:rsidR="00F55BF8">
      <w:fldChar w:fldCharType="separate"/>
    </w:r>
    <w:r w:rsidRPr="00DB07F9">
      <w:rPr>
        <w:noProof/>
        <w:sz w:val="22"/>
      </w:rPr>
      <w:t>22</w:t>
    </w:r>
    <w:r w:rsidR="00F55BF8">
      <w:rPr>
        <w:noProof/>
        <w:sz w:val="22"/>
      </w:rPr>
      <w:fldChar w:fldCharType="end"/>
    </w:r>
    <w:r>
      <w:rPr>
        <w:sz w:val="22"/>
      </w:rPr>
      <w:t xml:space="preserve"> </w:t>
    </w:r>
    <w:r>
      <w:t>Pages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9F" w:rsidRDefault="00E4139F">
    <w:pPr>
      <w:tabs>
        <w:tab w:val="center" w:pos="3041"/>
        <w:tab w:val="center" w:pos="6842"/>
      </w:tabs>
      <w:spacing w:after="0"/>
      <w:ind w:right="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65" w:rsidRPr="003269E0" w:rsidRDefault="00994E65" w:rsidP="00994E65">
    <w:pPr>
      <w:pStyle w:val="Header"/>
    </w:pPr>
    <w:r>
      <w:t xml:space="preserve">Page </w:t>
    </w:r>
    <w:r>
      <w:rPr>
        <w:b/>
        <w:bCs/>
        <w:szCs w:val="24"/>
      </w:rPr>
      <w:fldChar w:fldCharType="begin"/>
    </w:r>
    <w:r>
      <w:rPr>
        <w:b/>
        <w:bCs/>
      </w:rPr>
      <w:instrText xml:space="preserve"> PAGE </w:instrText>
    </w:r>
    <w:r>
      <w:rPr>
        <w:b/>
        <w:bCs/>
        <w:szCs w:val="24"/>
      </w:rPr>
      <w:fldChar w:fldCharType="separate"/>
    </w:r>
    <w:r w:rsidR="00F55BF8">
      <w:rPr>
        <w:b/>
        <w:bCs/>
        <w:noProof/>
      </w:rPr>
      <w:t>20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55BF8">
      <w:rPr>
        <w:b/>
        <w:bCs/>
        <w:noProof/>
      </w:rPr>
      <w:t>21</w:t>
    </w:r>
    <w:r>
      <w:rPr>
        <w:b/>
        <w:bCs/>
        <w:szCs w:val="24"/>
      </w:rPr>
      <w:fldChar w:fldCharType="end"/>
    </w:r>
    <w:r>
      <w:rPr>
        <w:b/>
        <w:bCs/>
        <w:szCs w:val="24"/>
      </w:rPr>
      <w:tab/>
      <w:t xml:space="preserve">                                </w:t>
    </w:r>
    <w:r w:rsidRPr="003269E0">
      <w:t xml:space="preserve"> Request for Prop</w:t>
    </w:r>
    <w:r>
      <w:t xml:space="preserve">osals: Public Safety Facilities </w:t>
    </w:r>
    <w:r w:rsidRPr="003269E0">
      <w:t>Study</w:t>
    </w:r>
  </w:p>
  <w:p w:rsidR="00E4139F" w:rsidRDefault="00E4139F">
    <w:pPr>
      <w:tabs>
        <w:tab w:val="center" w:pos="2926"/>
        <w:tab w:val="center" w:pos="7015"/>
        <w:tab w:val="center" w:pos="7802"/>
      </w:tabs>
      <w:spacing w:after="0"/>
      <w:ind w:right="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9F" w:rsidRDefault="00EB571B">
    <w:pPr>
      <w:tabs>
        <w:tab w:val="center" w:pos="2926"/>
        <w:tab w:val="center" w:pos="7015"/>
        <w:tab w:val="center" w:pos="7802"/>
      </w:tabs>
      <w:spacing w:after="0"/>
      <w:ind w:right="0"/>
      <w:jc w:val="left"/>
    </w:pPr>
    <w:r>
      <w:rPr>
        <w:sz w:val="22"/>
      </w:rPr>
      <w:tab/>
    </w:r>
    <w:r>
      <w:t xml:space="preserve">Proposals: </w:t>
    </w:r>
    <w:r>
      <w:rPr>
        <w:sz w:val="22"/>
      </w:rPr>
      <w:t>Public Safety Facilities Study</w:t>
    </w:r>
    <w:r>
      <w:rPr>
        <w:sz w:val="22"/>
      </w:rPr>
      <w:tab/>
    </w:r>
    <w:r>
      <w:t xml:space="preserve">Page </w:t>
    </w:r>
    <w:r>
      <w:fldChar w:fldCharType="begin"/>
    </w:r>
    <w:r>
      <w:instrText xml:space="preserve"> PAGE   \* MERGEFORMAT </w:instrText>
    </w:r>
    <w:r>
      <w:fldChar w:fldCharType="separate"/>
    </w:r>
    <w:r>
      <w:t>17</w:t>
    </w:r>
    <w:r>
      <w:fldChar w:fldCharType="end"/>
    </w:r>
    <w:r>
      <w:t xml:space="preserve"> </w:t>
    </w:r>
    <w:r>
      <w:tab/>
    </w:r>
    <w:r w:rsidR="00F55BF8">
      <w:fldChar w:fldCharType="begin"/>
    </w:r>
    <w:r w:rsidR="00F55BF8">
      <w:instrText xml:space="preserve"> NUMPAGES   \* MERGEFORMAT </w:instrText>
    </w:r>
    <w:r w:rsidR="00F55BF8">
      <w:fldChar w:fldCharType="separate"/>
    </w:r>
    <w:r w:rsidR="00DB07F9">
      <w:rPr>
        <w:noProof/>
      </w:rPr>
      <w:t>22</w:t>
    </w:r>
    <w:r w:rsidR="00F55BF8">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9E0" w:rsidRPr="003269E0" w:rsidRDefault="003269E0" w:rsidP="003269E0">
    <w:pPr>
      <w:pStyle w:val="Header"/>
    </w:pPr>
    <w:r>
      <w:t xml:space="preserve">Page </w:t>
    </w:r>
    <w:r>
      <w:rPr>
        <w:b/>
        <w:bCs/>
        <w:szCs w:val="24"/>
      </w:rPr>
      <w:fldChar w:fldCharType="begin"/>
    </w:r>
    <w:r>
      <w:rPr>
        <w:b/>
        <w:bCs/>
      </w:rPr>
      <w:instrText xml:space="preserve"> PAGE </w:instrText>
    </w:r>
    <w:r>
      <w:rPr>
        <w:b/>
        <w:bCs/>
        <w:szCs w:val="24"/>
      </w:rPr>
      <w:fldChar w:fldCharType="separate"/>
    </w:r>
    <w:r w:rsidR="00F55BF8">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55BF8">
      <w:rPr>
        <w:b/>
        <w:bCs/>
        <w:noProof/>
      </w:rPr>
      <w:t>21</w:t>
    </w:r>
    <w:r>
      <w:rPr>
        <w:b/>
        <w:bCs/>
        <w:szCs w:val="24"/>
      </w:rPr>
      <w:fldChar w:fldCharType="end"/>
    </w:r>
    <w:r>
      <w:rPr>
        <w:b/>
        <w:bCs/>
        <w:szCs w:val="24"/>
      </w:rPr>
      <w:tab/>
      <w:t xml:space="preserve">                                      </w:t>
    </w:r>
    <w:r w:rsidRPr="003269E0">
      <w:t xml:space="preserve"> Request for Proposals: Public Safety Facilities Study</w:t>
    </w:r>
  </w:p>
  <w:p w:rsidR="003269E0" w:rsidRDefault="003269E0">
    <w:pPr>
      <w:pStyle w:val="Header"/>
    </w:pPr>
  </w:p>
  <w:p w:rsidR="00E4139F" w:rsidRDefault="00E4139F">
    <w:pPr>
      <w:tabs>
        <w:tab w:val="center" w:pos="7462"/>
      </w:tabs>
      <w:spacing w:after="0"/>
      <w:ind w:righ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9F" w:rsidRDefault="00E4139F">
    <w:pPr>
      <w:tabs>
        <w:tab w:val="center" w:pos="2825"/>
        <w:tab w:val="center" w:pos="7382"/>
      </w:tabs>
      <w:spacing w:after="0"/>
      <w:ind w:right="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EA" w:rsidRDefault="008A1FEA">
    <w:pPr>
      <w:tabs>
        <w:tab w:val="center" w:pos="7462"/>
      </w:tabs>
      <w:spacing w:after="0"/>
      <w:ind w:right="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9F" w:rsidRDefault="00E4139F">
    <w:pPr>
      <w:tabs>
        <w:tab w:val="center" w:pos="7433"/>
      </w:tabs>
      <w:spacing w:after="0"/>
      <w:ind w:right="0"/>
      <w:jc w:val="left"/>
    </w:pPr>
  </w:p>
  <w:p w:rsidR="005A08F5" w:rsidRDefault="005A08F5"/>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65" w:rsidRPr="003269E0" w:rsidRDefault="00994E65" w:rsidP="00994E65">
    <w:pPr>
      <w:pStyle w:val="Header"/>
    </w:pPr>
    <w:r>
      <w:t xml:space="preserve">Page </w:t>
    </w:r>
    <w:r>
      <w:rPr>
        <w:b/>
        <w:bCs/>
        <w:szCs w:val="24"/>
      </w:rPr>
      <w:fldChar w:fldCharType="begin"/>
    </w:r>
    <w:r>
      <w:rPr>
        <w:b/>
        <w:bCs/>
      </w:rPr>
      <w:instrText xml:space="preserve"> PAGE </w:instrText>
    </w:r>
    <w:r>
      <w:rPr>
        <w:b/>
        <w:bCs/>
        <w:szCs w:val="24"/>
      </w:rPr>
      <w:fldChar w:fldCharType="separate"/>
    </w:r>
    <w:r w:rsidR="00F55BF8">
      <w:rPr>
        <w:b/>
        <w:bCs/>
        <w:noProof/>
      </w:rPr>
      <w:t>14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55BF8">
      <w:rPr>
        <w:b/>
        <w:bCs/>
        <w:noProof/>
      </w:rPr>
      <w:t>21</w:t>
    </w:r>
    <w:r>
      <w:rPr>
        <w:b/>
        <w:bCs/>
        <w:szCs w:val="24"/>
      </w:rPr>
      <w:fldChar w:fldCharType="end"/>
    </w:r>
    <w:r>
      <w:rPr>
        <w:b/>
        <w:bCs/>
        <w:szCs w:val="24"/>
      </w:rPr>
      <w:tab/>
      <w:t xml:space="preserve">                                      </w:t>
    </w:r>
    <w:r w:rsidRPr="003269E0">
      <w:t xml:space="preserve"> Request for Proposals: Public Safety Facilities Study</w:t>
    </w:r>
  </w:p>
  <w:p w:rsidR="00E4139F" w:rsidRDefault="00E4139F">
    <w:pPr>
      <w:tabs>
        <w:tab w:val="center" w:pos="7433"/>
      </w:tabs>
      <w:spacing w:after="0"/>
      <w:ind w:right="0"/>
      <w:jc w:val="left"/>
    </w:pPr>
  </w:p>
  <w:p w:rsidR="005A08F5" w:rsidRDefault="005A08F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9F" w:rsidRDefault="00EB571B">
    <w:pPr>
      <w:tabs>
        <w:tab w:val="center" w:pos="7433"/>
      </w:tabs>
      <w:spacing w:after="0"/>
      <w:ind w:right="0"/>
      <w:jc w:val="left"/>
    </w:pPr>
    <w:proofErr w:type="spellStart"/>
    <w:r>
      <w:t>Request</w:t>
    </w:r>
    <w:r>
      <w:rPr>
        <w:sz w:val="28"/>
      </w:rPr>
      <w:t>for</w:t>
    </w:r>
    <w:proofErr w:type="spellEnd"/>
    <w:r>
      <w:rPr>
        <w:sz w:val="28"/>
      </w:rPr>
      <w:t xml:space="preserve"> </w:t>
    </w:r>
    <w:r>
      <w:t xml:space="preserve">Proposals: Public </w:t>
    </w:r>
    <w:r>
      <w:rPr>
        <w:sz w:val="22"/>
      </w:rPr>
      <w:t xml:space="preserve">Safety </w:t>
    </w:r>
    <w:r>
      <w:t xml:space="preserve">Facilities </w:t>
    </w:r>
    <w:r>
      <w:rPr>
        <w:sz w:val="22"/>
      </w:rPr>
      <w:t>Study</w:t>
    </w:r>
    <w:r>
      <w:rPr>
        <w:sz w:val="22"/>
      </w:rPr>
      <w:tab/>
    </w:r>
    <w:r>
      <w:t xml:space="preserve">Page </w:t>
    </w:r>
    <w:r>
      <w:fldChar w:fldCharType="begin"/>
    </w:r>
    <w:r>
      <w:instrText xml:space="preserve"> PAGE   \* MERGEFORMAT </w:instrText>
    </w:r>
    <w:r>
      <w:fldChar w:fldCharType="separate"/>
    </w:r>
    <w:r>
      <w:t>7</w:t>
    </w:r>
    <w:r>
      <w:fldChar w:fldCharType="end"/>
    </w:r>
    <w:r>
      <w:t xml:space="preserve"> </w:t>
    </w:r>
    <w:r>
      <w:rPr>
        <w:sz w:val="26"/>
      </w:rPr>
      <w:t xml:space="preserve">of </w:t>
    </w:r>
    <w:r w:rsidR="00F55BF8">
      <w:fldChar w:fldCharType="begin"/>
    </w:r>
    <w:r w:rsidR="00F55BF8">
      <w:instrText xml:space="preserve"> NUMPAGES   \* MERGEFORMAT </w:instrText>
    </w:r>
    <w:r w:rsidR="00F55BF8">
      <w:fldChar w:fldCharType="separate"/>
    </w:r>
    <w:r w:rsidR="00DB07F9" w:rsidRPr="00DB07F9">
      <w:rPr>
        <w:noProof/>
        <w:sz w:val="22"/>
      </w:rPr>
      <w:t>22</w:t>
    </w:r>
    <w:r w:rsidR="00F55BF8">
      <w:rPr>
        <w:noProof/>
        <w:sz w:val="22"/>
      </w:rPr>
      <w:fldChar w:fldCharType="end"/>
    </w:r>
    <w:r>
      <w:rPr>
        <w:sz w:val="22"/>
      </w:rPr>
      <w:t xml:space="preserve"> </w:t>
    </w:r>
    <w:r>
      <w:t>Pages</w:t>
    </w:r>
  </w:p>
  <w:p w:rsidR="005A08F5" w:rsidRDefault="005A08F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AB8" w:rsidRDefault="004E0AB8">
    <w:pPr>
      <w:tabs>
        <w:tab w:val="center" w:pos="3101"/>
        <w:tab w:val="center" w:pos="7627"/>
      </w:tabs>
      <w:spacing w:after="0"/>
      <w:ind w:right="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65" w:rsidRPr="003269E0" w:rsidRDefault="00994E65" w:rsidP="00994E65">
    <w:pPr>
      <w:pStyle w:val="Header"/>
    </w:pPr>
    <w:r>
      <w:t xml:space="preserve">Page </w:t>
    </w:r>
    <w:r>
      <w:rPr>
        <w:b/>
        <w:bCs/>
        <w:szCs w:val="24"/>
      </w:rPr>
      <w:fldChar w:fldCharType="begin"/>
    </w:r>
    <w:r>
      <w:rPr>
        <w:b/>
        <w:bCs/>
      </w:rPr>
      <w:instrText xml:space="preserve"> PAGE </w:instrText>
    </w:r>
    <w:r>
      <w:rPr>
        <w:b/>
        <w:bCs/>
        <w:szCs w:val="24"/>
      </w:rPr>
      <w:fldChar w:fldCharType="separate"/>
    </w:r>
    <w:r w:rsidR="00F55BF8">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55BF8">
      <w:rPr>
        <w:b/>
        <w:bCs/>
        <w:noProof/>
      </w:rPr>
      <w:t>21</w:t>
    </w:r>
    <w:r>
      <w:rPr>
        <w:b/>
        <w:bCs/>
        <w:szCs w:val="24"/>
      </w:rPr>
      <w:fldChar w:fldCharType="end"/>
    </w:r>
    <w:r>
      <w:rPr>
        <w:b/>
        <w:bCs/>
        <w:szCs w:val="24"/>
      </w:rPr>
      <w:tab/>
      <w:t xml:space="preserve">                                      </w:t>
    </w:r>
    <w:r w:rsidRPr="003269E0">
      <w:t xml:space="preserve"> Request for Proposals: Public Safety Facilities Study</w:t>
    </w:r>
  </w:p>
  <w:p w:rsidR="004E0AB8" w:rsidRDefault="004E0AB8">
    <w:pPr>
      <w:tabs>
        <w:tab w:val="center" w:pos="7500"/>
      </w:tabs>
      <w:spacing w:after="0"/>
      <w:ind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6044"/>
    <w:multiLevelType w:val="multilevel"/>
    <w:tmpl w:val="F9222690"/>
    <w:lvl w:ilvl="0">
      <w:start w:val="1"/>
      <w:numFmt w:val="upperRoman"/>
      <w:pStyle w:val="Heading1"/>
      <w:lvlText w:val="%1."/>
      <w:lvlJc w:val="left"/>
      <w:pPr>
        <w:ind w:left="1890" w:firstLine="0"/>
      </w:p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rPr>
        <w:b w:val="0"/>
      </w:rPr>
    </w:lvl>
    <w:lvl w:ilvl="5">
      <w:start w:val="1"/>
      <w:numFmt w:val="lowerLetter"/>
      <w:pStyle w:val="Heading6"/>
      <w:lvlText w:val="(%6)"/>
      <w:lvlJc w:val="left"/>
      <w:pPr>
        <w:ind w:left="3600" w:firstLine="0"/>
      </w:pPr>
      <w:rPr>
        <w:b w:val="0"/>
      </w:r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4B42137"/>
    <w:multiLevelType w:val="hybridMultilevel"/>
    <w:tmpl w:val="C77A3B40"/>
    <w:lvl w:ilvl="0" w:tplc="07187AB0">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3619A"/>
    <w:multiLevelType w:val="hybridMultilevel"/>
    <w:tmpl w:val="32400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14790"/>
    <w:multiLevelType w:val="hybridMultilevel"/>
    <w:tmpl w:val="2744BCD2"/>
    <w:lvl w:ilvl="0" w:tplc="71CADC9C">
      <w:start w:val="1"/>
      <w:numFmt w:val="upperLetter"/>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B00C40">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08AC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E1DE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4CC6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6F234">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A8E0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6EEB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A969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550C45"/>
    <w:multiLevelType w:val="hybridMultilevel"/>
    <w:tmpl w:val="E5B02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6EB"/>
    <w:multiLevelType w:val="hybridMultilevel"/>
    <w:tmpl w:val="AEAA5F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7189C"/>
    <w:multiLevelType w:val="hybridMultilevel"/>
    <w:tmpl w:val="B7C4549A"/>
    <w:lvl w:ilvl="0" w:tplc="07187AB0">
      <w:start w:val="1"/>
      <w:numFmt w:val="upperLetter"/>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A68C8">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E57B2">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69F0E">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C6BB2">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A04E9C">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AEDCA">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83462">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64952">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EE07F7"/>
    <w:multiLevelType w:val="hybridMultilevel"/>
    <w:tmpl w:val="9E2A2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F6B67"/>
    <w:multiLevelType w:val="hybridMultilevel"/>
    <w:tmpl w:val="47EEFF8C"/>
    <w:lvl w:ilvl="0" w:tplc="69160B7A">
      <w:start w:val="3"/>
      <w:numFmt w:val="upperLetter"/>
      <w:lvlText w:val="%1."/>
      <w:lvlJc w:val="left"/>
      <w:pPr>
        <w:ind w:left="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B61F5A">
      <w:start w:val="1"/>
      <w:numFmt w:val="lowerLetter"/>
      <w:lvlText w:val="%2"/>
      <w:lvlJc w:val="left"/>
      <w:pPr>
        <w:ind w:left="1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2E8D8A">
      <w:start w:val="1"/>
      <w:numFmt w:val="lowerRoman"/>
      <w:lvlText w:val="%3"/>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381062">
      <w:start w:val="1"/>
      <w:numFmt w:val="decimal"/>
      <w:lvlText w:val="%4"/>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CB7C8">
      <w:start w:val="1"/>
      <w:numFmt w:val="lowerLetter"/>
      <w:lvlText w:val="%5"/>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167BF0">
      <w:start w:val="1"/>
      <w:numFmt w:val="lowerRoman"/>
      <w:lvlText w:val="%6"/>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4A7B20">
      <w:start w:val="1"/>
      <w:numFmt w:val="decimal"/>
      <w:lvlText w:val="%7"/>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EEC984">
      <w:start w:val="1"/>
      <w:numFmt w:val="lowerLetter"/>
      <w:lvlText w:val="%8"/>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347B7C">
      <w:start w:val="1"/>
      <w:numFmt w:val="lowerRoman"/>
      <w:lvlText w:val="%9"/>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F286B7E"/>
    <w:multiLevelType w:val="hybridMultilevel"/>
    <w:tmpl w:val="FF70F7FE"/>
    <w:lvl w:ilvl="0" w:tplc="6B10A932">
      <w:start w:val="1"/>
      <w:numFmt w:val="decimal"/>
      <w:lvlText w:val="%1."/>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34BC76">
      <w:start w:val="1"/>
      <w:numFmt w:val="lowerLetter"/>
      <w:lvlText w:val="%2"/>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C20CA">
      <w:start w:val="1"/>
      <w:numFmt w:val="lowerRoman"/>
      <w:lvlText w:val="%3"/>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41912">
      <w:start w:val="1"/>
      <w:numFmt w:val="decimal"/>
      <w:lvlText w:val="%4"/>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C41AF4">
      <w:start w:val="1"/>
      <w:numFmt w:val="lowerLetter"/>
      <w:lvlText w:val="%5"/>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8B8D4">
      <w:start w:val="1"/>
      <w:numFmt w:val="lowerRoman"/>
      <w:lvlText w:val="%6"/>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26992">
      <w:start w:val="1"/>
      <w:numFmt w:val="decimal"/>
      <w:lvlText w:val="%7"/>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6DBC6">
      <w:start w:val="1"/>
      <w:numFmt w:val="lowerLetter"/>
      <w:lvlText w:val="%8"/>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CBACE">
      <w:start w:val="1"/>
      <w:numFmt w:val="lowerRoman"/>
      <w:lvlText w:val="%9"/>
      <w:lvlJc w:val="left"/>
      <w:pPr>
        <w:ind w:left="6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101E1D"/>
    <w:multiLevelType w:val="hybridMultilevel"/>
    <w:tmpl w:val="EAF6A7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F3BA8"/>
    <w:multiLevelType w:val="hybridMultilevel"/>
    <w:tmpl w:val="BFB65F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F51BC"/>
    <w:multiLevelType w:val="hybridMultilevel"/>
    <w:tmpl w:val="BF584C60"/>
    <w:lvl w:ilvl="0" w:tplc="700CEA84">
      <w:start w:val="1"/>
      <w:numFmt w:val="upperLetter"/>
      <w:lvlText w:val="%1."/>
      <w:lvlJc w:val="left"/>
      <w:pPr>
        <w:ind w:left="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2A1F4">
      <w:start w:val="1"/>
      <w:numFmt w:val="decimal"/>
      <w:lvlText w:val="%2."/>
      <w:lvlJc w:val="left"/>
      <w:pPr>
        <w:ind w:left="1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AAD1C">
      <w:start w:val="1"/>
      <w:numFmt w:val="lowerRoman"/>
      <w:lvlText w:val="%3"/>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64347C">
      <w:start w:val="1"/>
      <w:numFmt w:val="decimal"/>
      <w:lvlText w:val="%4"/>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1088D0">
      <w:start w:val="1"/>
      <w:numFmt w:val="lowerLetter"/>
      <w:lvlText w:val="%5"/>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06452">
      <w:start w:val="1"/>
      <w:numFmt w:val="lowerRoman"/>
      <w:lvlText w:val="%6"/>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08308">
      <w:start w:val="1"/>
      <w:numFmt w:val="decimal"/>
      <w:lvlText w:val="%7"/>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0AD48A">
      <w:start w:val="1"/>
      <w:numFmt w:val="lowerLetter"/>
      <w:lvlText w:val="%8"/>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6A874">
      <w:start w:val="1"/>
      <w:numFmt w:val="lowerRoman"/>
      <w:lvlText w:val="%9"/>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DE0E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A36EFA"/>
    <w:multiLevelType w:val="hybridMultilevel"/>
    <w:tmpl w:val="5D282D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3405AAD"/>
    <w:multiLevelType w:val="hybridMultilevel"/>
    <w:tmpl w:val="F2D473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A4683"/>
    <w:multiLevelType w:val="hybridMultilevel"/>
    <w:tmpl w:val="49ACAA90"/>
    <w:lvl w:ilvl="0" w:tplc="5C82568A">
      <w:start w:val="1"/>
      <w:numFmt w:val="decimal"/>
      <w:lvlText w:val="%1."/>
      <w:lvlJc w:val="left"/>
      <w:pPr>
        <w:ind w:left="1080" w:hanging="720"/>
      </w:pPr>
      <w:rPr>
        <w:rFonts w:hint="default"/>
      </w:rPr>
    </w:lvl>
    <w:lvl w:ilvl="1" w:tplc="AC5610C0">
      <w:start w:val="1"/>
      <w:numFmt w:val="upperLetter"/>
      <w:lvlText w:val="%2."/>
      <w:lvlJc w:val="left"/>
      <w:pPr>
        <w:ind w:left="1800" w:hanging="720"/>
      </w:pPr>
      <w:rPr>
        <w:rFonts w:hint="default"/>
      </w:rPr>
    </w:lvl>
    <w:lvl w:ilvl="2" w:tplc="D7BE3932">
      <w:start w:val="1"/>
      <w:numFmt w:val="decimal"/>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F31E6"/>
    <w:multiLevelType w:val="hybridMultilevel"/>
    <w:tmpl w:val="B1FA5D0A"/>
    <w:lvl w:ilvl="0" w:tplc="FAE83D00">
      <w:start w:val="1"/>
      <w:numFmt w:val="upperLetter"/>
      <w:lvlText w:val="%1."/>
      <w:lvlJc w:val="left"/>
      <w:pPr>
        <w:ind w:left="720" w:hanging="450"/>
      </w:pPr>
      <w:rPr>
        <w:rFonts w:hint="default"/>
      </w:rPr>
    </w:lvl>
    <w:lvl w:ilvl="1" w:tplc="6FCA0828">
      <w:start w:val="1"/>
      <w:numFmt w:val="decimal"/>
      <w:lvlText w:val="%2)"/>
      <w:lvlJc w:val="left"/>
      <w:pPr>
        <w:ind w:left="1350" w:hanging="360"/>
      </w:pPr>
      <w:rPr>
        <w:rFonts w:hint="default"/>
      </w:rPr>
    </w:lvl>
    <w:lvl w:ilvl="2" w:tplc="77E2B062">
      <w:start w:val="1"/>
      <w:numFmt w:val="decimal"/>
      <w:lvlText w:val="%3.)"/>
      <w:lvlJc w:val="left"/>
      <w:pPr>
        <w:ind w:left="2250" w:hanging="360"/>
      </w:pPr>
      <w:rPr>
        <w:rFonts w:hint="default"/>
      </w:rPr>
    </w:lvl>
    <w:lvl w:ilvl="3" w:tplc="B6B6FC1A">
      <w:start w:val="1"/>
      <w:numFmt w:val="lowerLetter"/>
      <w:lvlText w:val="%4.)"/>
      <w:lvlJc w:val="left"/>
      <w:pPr>
        <w:ind w:left="2805" w:hanging="375"/>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C275983"/>
    <w:multiLevelType w:val="hybridMultilevel"/>
    <w:tmpl w:val="8FDECD4E"/>
    <w:lvl w:ilvl="0" w:tplc="07187AB0">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45507"/>
    <w:multiLevelType w:val="hybridMultilevel"/>
    <w:tmpl w:val="7BFCFD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4D5937"/>
    <w:multiLevelType w:val="hybridMultilevel"/>
    <w:tmpl w:val="BBD42CD2"/>
    <w:lvl w:ilvl="0" w:tplc="F6140F0C">
      <w:start w:val="1"/>
      <w:numFmt w:val="decimal"/>
      <w:lvlText w:val="%1."/>
      <w:lvlJc w:val="left"/>
      <w:pPr>
        <w:ind w:left="1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A2891A">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AE62E8">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B0CF7C">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7ADE94">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6ABBAA">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321A4E">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9241B4">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ECA550">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D14CC8"/>
    <w:multiLevelType w:val="hybridMultilevel"/>
    <w:tmpl w:val="CFF44984"/>
    <w:lvl w:ilvl="0" w:tplc="D7E05110">
      <w:start w:val="1"/>
      <w:numFmt w:val="decimal"/>
      <w:lvlText w:val="%1)"/>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2AB3A0">
      <w:start w:val="1"/>
      <w:numFmt w:val="lowerLetter"/>
      <w:lvlText w:val="%2"/>
      <w:lvlJc w:val="left"/>
      <w:pPr>
        <w:ind w:left="1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B2D3B4">
      <w:start w:val="1"/>
      <w:numFmt w:val="lowerRoman"/>
      <w:lvlText w:val="%3"/>
      <w:lvlJc w:val="left"/>
      <w:pPr>
        <w:ind w:left="1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AE438E">
      <w:start w:val="1"/>
      <w:numFmt w:val="decimal"/>
      <w:lvlText w:val="%4"/>
      <w:lvlJc w:val="left"/>
      <w:pPr>
        <w:ind w:left="2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4922A">
      <w:start w:val="1"/>
      <w:numFmt w:val="lowerLetter"/>
      <w:lvlText w:val="%5"/>
      <w:lvlJc w:val="left"/>
      <w:pPr>
        <w:ind w:left="3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6268EA">
      <w:start w:val="1"/>
      <w:numFmt w:val="lowerRoman"/>
      <w:lvlText w:val="%6"/>
      <w:lvlJc w:val="left"/>
      <w:pPr>
        <w:ind w:left="4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FC1EB6">
      <w:start w:val="1"/>
      <w:numFmt w:val="decimal"/>
      <w:lvlText w:val="%7"/>
      <w:lvlJc w:val="left"/>
      <w:pPr>
        <w:ind w:left="4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8EED74">
      <w:start w:val="1"/>
      <w:numFmt w:val="lowerLetter"/>
      <w:lvlText w:val="%8"/>
      <w:lvlJc w:val="left"/>
      <w:pPr>
        <w:ind w:left="5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C4DDE8">
      <w:start w:val="1"/>
      <w:numFmt w:val="lowerRoman"/>
      <w:lvlText w:val="%9"/>
      <w:lvlJc w:val="left"/>
      <w:pPr>
        <w:ind w:left="6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F1728A"/>
    <w:multiLevelType w:val="hybridMultilevel"/>
    <w:tmpl w:val="EA984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61254"/>
    <w:multiLevelType w:val="hybridMultilevel"/>
    <w:tmpl w:val="853E0AEC"/>
    <w:lvl w:ilvl="0" w:tplc="39C6E9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A48500">
      <w:start w:val="5"/>
      <w:numFmt w:val="decimal"/>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467AC">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2CE82">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C28FE">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4AFCBA">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A0D14">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257EE">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42362">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4953F0"/>
    <w:multiLevelType w:val="hybridMultilevel"/>
    <w:tmpl w:val="ED36F7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053AB"/>
    <w:multiLevelType w:val="hybridMultilevel"/>
    <w:tmpl w:val="04EE7F02"/>
    <w:lvl w:ilvl="0" w:tplc="04090019">
      <w:start w:val="1"/>
      <w:numFmt w:val="lowerLetter"/>
      <w:lvlText w:val="%1."/>
      <w:lvlJc w:val="left"/>
      <w:pPr>
        <w:ind w:left="720" w:hanging="360"/>
      </w:pPr>
    </w:lvl>
    <w:lvl w:ilvl="1" w:tplc="E2A8C31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D3F74"/>
    <w:multiLevelType w:val="hybridMultilevel"/>
    <w:tmpl w:val="02B65F5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20E7B2A"/>
    <w:multiLevelType w:val="hybridMultilevel"/>
    <w:tmpl w:val="841CB688"/>
    <w:lvl w:ilvl="0" w:tplc="2CE809CC">
      <w:start w:val="1"/>
      <w:numFmt w:val="decimal"/>
      <w:lvlText w:val="%1."/>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8E196">
      <w:start w:val="1"/>
      <w:numFmt w:val="lowerLetter"/>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AAF06">
      <w:start w:val="1"/>
      <w:numFmt w:val="decimal"/>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8A5D8">
      <w:start w:val="1"/>
      <w:numFmt w:val="decimal"/>
      <w:lvlText w:val="%4"/>
      <w:lvlJc w:val="left"/>
      <w:pPr>
        <w:ind w:left="3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60EEC">
      <w:start w:val="1"/>
      <w:numFmt w:val="lowerLetter"/>
      <w:lvlText w:val="%5"/>
      <w:lvlJc w:val="left"/>
      <w:pPr>
        <w:ind w:left="3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C657E">
      <w:start w:val="1"/>
      <w:numFmt w:val="lowerRoman"/>
      <w:lvlText w:val="%6"/>
      <w:lvlJc w:val="left"/>
      <w:pPr>
        <w:ind w:left="4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8FF92">
      <w:start w:val="1"/>
      <w:numFmt w:val="decimal"/>
      <w:lvlText w:val="%7"/>
      <w:lvlJc w:val="left"/>
      <w:pPr>
        <w:ind w:left="5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2A1F8A">
      <w:start w:val="1"/>
      <w:numFmt w:val="lowerLetter"/>
      <w:lvlText w:val="%8"/>
      <w:lvlJc w:val="left"/>
      <w:pPr>
        <w:ind w:left="6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C24D0">
      <w:start w:val="1"/>
      <w:numFmt w:val="lowerRoman"/>
      <w:lvlText w:val="%9"/>
      <w:lvlJc w:val="left"/>
      <w:pPr>
        <w:ind w:left="6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614266"/>
    <w:multiLevelType w:val="hybridMultilevel"/>
    <w:tmpl w:val="1E5E4E3A"/>
    <w:lvl w:ilvl="0" w:tplc="04090011">
      <w:start w:val="1"/>
      <w:numFmt w:val="decimal"/>
      <w:lvlText w:val="%1)"/>
      <w:lvlJc w:val="left"/>
      <w:pPr>
        <w:ind w:left="720" w:hanging="360"/>
      </w:pPr>
    </w:lvl>
    <w:lvl w:ilvl="1" w:tplc="04090011">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27A9A"/>
    <w:multiLevelType w:val="hybridMultilevel"/>
    <w:tmpl w:val="7012DCA0"/>
    <w:lvl w:ilvl="0" w:tplc="80B4E85C">
      <w:start w:val="7"/>
      <w:numFmt w:val="upperLetter"/>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0401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18EE12">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21DF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C9B5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A44F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6935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CAE1E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7EA9A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1C73B8"/>
    <w:multiLevelType w:val="hybridMultilevel"/>
    <w:tmpl w:val="37645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1389D"/>
    <w:multiLevelType w:val="hybridMultilevel"/>
    <w:tmpl w:val="54F83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775F9"/>
    <w:multiLevelType w:val="hybridMultilevel"/>
    <w:tmpl w:val="5FB406F2"/>
    <w:lvl w:ilvl="0" w:tplc="AC28247E">
      <w:start w:val="1"/>
      <w:numFmt w:val="upp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2E876">
      <w:start w:val="1"/>
      <w:numFmt w:val="decimal"/>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4C266">
      <w:start w:val="1"/>
      <w:numFmt w:val="lowerRoman"/>
      <w:lvlText w:val="%3"/>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425CC">
      <w:start w:val="1"/>
      <w:numFmt w:val="decimal"/>
      <w:lvlText w:val="%4"/>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07AA6">
      <w:start w:val="1"/>
      <w:numFmt w:val="lowerLetter"/>
      <w:lvlText w:val="%5"/>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E9540">
      <w:start w:val="1"/>
      <w:numFmt w:val="lowerRoman"/>
      <w:lvlText w:val="%6"/>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43464">
      <w:start w:val="1"/>
      <w:numFmt w:val="decimal"/>
      <w:lvlText w:val="%7"/>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84A16">
      <w:start w:val="1"/>
      <w:numFmt w:val="lowerLetter"/>
      <w:lvlText w:val="%8"/>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695C2">
      <w:start w:val="1"/>
      <w:numFmt w:val="lowerRoman"/>
      <w:lvlText w:val="%9"/>
      <w:lvlJc w:val="left"/>
      <w:pPr>
        <w:ind w:left="6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5D208C"/>
    <w:multiLevelType w:val="hybridMultilevel"/>
    <w:tmpl w:val="A754C31A"/>
    <w:lvl w:ilvl="0" w:tplc="04090011">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A147D"/>
    <w:multiLevelType w:val="hybridMultilevel"/>
    <w:tmpl w:val="55E6C7E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D510DB5"/>
    <w:multiLevelType w:val="hybridMultilevel"/>
    <w:tmpl w:val="25E08C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1630A"/>
    <w:multiLevelType w:val="hybridMultilevel"/>
    <w:tmpl w:val="7BEC84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0C062B"/>
    <w:multiLevelType w:val="hybridMultilevel"/>
    <w:tmpl w:val="86363A4A"/>
    <w:lvl w:ilvl="0" w:tplc="9AECF0B2">
      <w:start w:val="1"/>
      <w:numFmt w:val="decimal"/>
      <w:lvlText w:val="%1."/>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8065C">
      <w:start w:val="1"/>
      <w:numFmt w:val="lowerLetter"/>
      <w:lvlText w:val="%2"/>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CC532C">
      <w:start w:val="1"/>
      <w:numFmt w:val="lowerRoman"/>
      <w:lvlText w:val="%3"/>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4D52C">
      <w:start w:val="1"/>
      <w:numFmt w:val="decimal"/>
      <w:lvlText w:val="%4"/>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2FC7E">
      <w:start w:val="1"/>
      <w:numFmt w:val="lowerLetter"/>
      <w:lvlText w:val="%5"/>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2493A">
      <w:start w:val="1"/>
      <w:numFmt w:val="lowerRoman"/>
      <w:lvlText w:val="%6"/>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8BE16">
      <w:start w:val="1"/>
      <w:numFmt w:val="decimal"/>
      <w:lvlText w:val="%7"/>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4E49C">
      <w:start w:val="1"/>
      <w:numFmt w:val="lowerLetter"/>
      <w:lvlText w:val="%8"/>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C10E0">
      <w:start w:val="1"/>
      <w:numFmt w:val="lowerRoman"/>
      <w:lvlText w:val="%9"/>
      <w:lvlJc w:val="left"/>
      <w:pPr>
        <w:ind w:left="6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5C0138"/>
    <w:multiLevelType w:val="hybridMultilevel"/>
    <w:tmpl w:val="CA162C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432D8"/>
    <w:multiLevelType w:val="hybridMultilevel"/>
    <w:tmpl w:val="A620BB3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4BF270E"/>
    <w:multiLevelType w:val="hybridMultilevel"/>
    <w:tmpl w:val="06009D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203E1"/>
    <w:multiLevelType w:val="hybridMultilevel"/>
    <w:tmpl w:val="9F6EE140"/>
    <w:lvl w:ilvl="0" w:tplc="6D9ECC9C">
      <w:start w:val="3"/>
      <w:numFmt w:val="upp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0266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A6B40">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09E1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21FA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A2EDD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E185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86F2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A161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EE13B4"/>
    <w:multiLevelType w:val="hybridMultilevel"/>
    <w:tmpl w:val="0DB8A7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0D272A"/>
    <w:multiLevelType w:val="hybridMultilevel"/>
    <w:tmpl w:val="61AEE1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ECB0698"/>
    <w:multiLevelType w:val="hybridMultilevel"/>
    <w:tmpl w:val="3BDCED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E71188"/>
    <w:multiLevelType w:val="hybridMultilevel"/>
    <w:tmpl w:val="6876DF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9"/>
  </w:num>
  <w:num w:numId="4">
    <w:abstractNumId w:val="9"/>
  </w:num>
  <w:num w:numId="5">
    <w:abstractNumId w:val="3"/>
  </w:num>
  <w:num w:numId="6">
    <w:abstractNumId w:val="41"/>
  </w:num>
  <w:num w:numId="7">
    <w:abstractNumId w:val="12"/>
  </w:num>
  <w:num w:numId="8">
    <w:abstractNumId w:val="37"/>
  </w:num>
  <w:num w:numId="9">
    <w:abstractNumId w:val="32"/>
  </w:num>
  <w:num w:numId="10">
    <w:abstractNumId w:val="23"/>
  </w:num>
  <w:num w:numId="11">
    <w:abstractNumId w:val="27"/>
  </w:num>
  <w:num w:numId="12">
    <w:abstractNumId w:val="20"/>
  </w:num>
  <w:num w:numId="13">
    <w:abstractNumId w:val="21"/>
  </w:num>
  <w:num w:numId="14">
    <w:abstractNumId w:val="33"/>
  </w:num>
  <w:num w:numId="15">
    <w:abstractNumId w:val="28"/>
  </w:num>
  <w:num w:numId="16">
    <w:abstractNumId w:val="36"/>
  </w:num>
  <w:num w:numId="17">
    <w:abstractNumId w:val="10"/>
  </w:num>
  <w:num w:numId="18">
    <w:abstractNumId w:val="7"/>
  </w:num>
  <w:num w:numId="19">
    <w:abstractNumId w:val="2"/>
  </w:num>
  <w:num w:numId="20">
    <w:abstractNumId w:val="5"/>
  </w:num>
  <w:num w:numId="21">
    <w:abstractNumId w:val="24"/>
  </w:num>
  <w:num w:numId="22">
    <w:abstractNumId w:val="45"/>
  </w:num>
  <w:num w:numId="23">
    <w:abstractNumId w:val="38"/>
  </w:num>
  <w:num w:numId="24">
    <w:abstractNumId w:val="44"/>
  </w:num>
  <w:num w:numId="25">
    <w:abstractNumId w:val="11"/>
  </w:num>
  <w:num w:numId="26">
    <w:abstractNumId w:val="19"/>
  </w:num>
  <w:num w:numId="27">
    <w:abstractNumId w:val="35"/>
  </w:num>
  <w:num w:numId="28">
    <w:abstractNumId w:val="31"/>
  </w:num>
  <w:num w:numId="29">
    <w:abstractNumId w:val="15"/>
  </w:num>
  <w:num w:numId="30">
    <w:abstractNumId w:val="40"/>
  </w:num>
  <w:num w:numId="31">
    <w:abstractNumId w:val="42"/>
  </w:num>
  <w:num w:numId="32">
    <w:abstractNumId w:val="43"/>
  </w:num>
  <w:num w:numId="33">
    <w:abstractNumId w:val="18"/>
  </w:num>
  <w:num w:numId="34">
    <w:abstractNumId w:val="1"/>
  </w:num>
  <w:num w:numId="35">
    <w:abstractNumId w:val="25"/>
  </w:num>
  <w:num w:numId="36">
    <w:abstractNumId w:val="14"/>
  </w:num>
  <w:num w:numId="37">
    <w:abstractNumId w:val="34"/>
  </w:num>
  <w:num w:numId="38">
    <w:abstractNumId w:val="26"/>
  </w:num>
  <w:num w:numId="39">
    <w:abstractNumId w:val="30"/>
  </w:num>
  <w:num w:numId="40">
    <w:abstractNumId w:val="22"/>
  </w:num>
  <w:num w:numId="41">
    <w:abstractNumId w:val="4"/>
  </w:num>
  <w:num w:numId="42">
    <w:abstractNumId w:val="39"/>
  </w:num>
  <w:num w:numId="43">
    <w:abstractNumId w:val="13"/>
  </w:num>
  <w:num w:numId="44">
    <w:abstractNumId w:val="16"/>
  </w:num>
  <w:num w:numId="45">
    <w:abstractNumId w:val="17"/>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9F"/>
    <w:rsid w:val="00042404"/>
    <w:rsid w:val="000456C0"/>
    <w:rsid w:val="00047E97"/>
    <w:rsid w:val="000839B5"/>
    <w:rsid w:val="00095203"/>
    <w:rsid w:val="000C3C69"/>
    <w:rsid w:val="000E7F04"/>
    <w:rsid w:val="000F7563"/>
    <w:rsid w:val="001074D8"/>
    <w:rsid w:val="00115CF6"/>
    <w:rsid w:val="00140EFC"/>
    <w:rsid w:val="001D78DB"/>
    <w:rsid w:val="001E37BD"/>
    <w:rsid w:val="002156AC"/>
    <w:rsid w:val="00215816"/>
    <w:rsid w:val="00217D20"/>
    <w:rsid w:val="00240097"/>
    <w:rsid w:val="002721C0"/>
    <w:rsid w:val="002A1FC3"/>
    <w:rsid w:val="002A6D96"/>
    <w:rsid w:val="002F6F9C"/>
    <w:rsid w:val="002F7199"/>
    <w:rsid w:val="00324417"/>
    <w:rsid w:val="00325B39"/>
    <w:rsid w:val="003269E0"/>
    <w:rsid w:val="00342E29"/>
    <w:rsid w:val="00380DC5"/>
    <w:rsid w:val="00381D22"/>
    <w:rsid w:val="00391AF0"/>
    <w:rsid w:val="003A09B9"/>
    <w:rsid w:val="003A2A58"/>
    <w:rsid w:val="003D2842"/>
    <w:rsid w:val="003F0FFE"/>
    <w:rsid w:val="0040430C"/>
    <w:rsid w:val="00426A6A"/>
    <w:rsid w:val="00433745"/>
    <w:rsid w:val="004614AC"/>
    <w:rsid w:val="0049309F"/>
    <w:rsid w:val="004D4630"/>
    <w:rsid w:val="004E0AB8"/>
    <w:rsid w:val="004F2BCD"/>
    <w:rsid w:val="004F75D4"/>
    <w:rsid w:val="005013D4"/>
    <w:rsid w:val="0050215A"/>
    <w:rsid w:val="005A08F5"/>
    <w:rsid w:val="005B46FB"/>
    <w:rsid w:val="00606248"/>
    <w:rsid w:val="006171ED"/>
    <w:rsid w:val="0064008F"/>
    <w:rsid w:val="00665808"/>
    <w:rsid w:val="00674706"/>
    <w:rsid w:val="006C7073"/>
    <w:rsid w:val="006D3CDE"/>
    <w:rsid w:val="006E1395"/>
    <w:rsid w:val="006E5135"/>
    <w:rsid w:val="007452A6"/>
    <w:rsid w:val="00775F19"/>
    <w:rsid w:val="007F01FE"/>
    <w:rsid w:val="007F06CD"/>
    <w:rsid w:val="00801ABB"/>
    <w:rsid w:val="00836909"/>
    <w:rsid w:val="00842512"/>
    <w:rsid w:val="00850A71"/>
    <w:rsid w:val="00884F5B"/>
    <w:rsid w:val="008A1FEA"/>
    <w:rsid w:val="008F6173"/>
    <w:rsid w:val="00917139"/>
    <w:rsid w:val="0093664C"/>
    <w:rsid w:val="00942663"/>
    <w:rsid w:val="009804CC"/>
    <w:rsid w:val="00994E65"/>
    <w:rsid w:val="009C0AD3"/>
    <w:rsid w:val="009F6F8C"/>
    <w:rsid w:val="00A37BF6"/>
    <w:rsid w:val="00A4190E"/>
    <w:rsid w:val="00A5657B"/>
    <w:rsid w:val="00A9092C"/>
    <w:rsid w:val="00AE5C3D"/>
    <w:rsid w:val="00B143C7"/>
    <w:rsid w:val="00B45532"/>
    <w:rsid w:val="00B60FA6"/>
    <w:rsid w:val="00B81F6E"/>
    <w:rsid w:val="00B86E50"/>
    <w:rsid w:val="00BB4690"/>
    <w:rsid w:val="00C37284"/>
    <w:rsid w:val="00C64F93"/>
    <w:rsid w:val="00C659AB"/>
    <w:rsid w:val="00C70830"/>
    <w:rsid w:val="00C85133"/>
    <w:rsid w:val="00CA0500"/>
    <w:rsid w:val="00D14657"/>
    <w:rsid w:val="00D357FE"/>
    <w:rsid w:val="00D75250"/>
    <w:rsid w:val="00DB07F9"/>
    <w:rsid w:val="00DD5DA6"/>
    <w:rsid w:val="00DF28E4"/>
    <w:rsid w:val="00DF50CE"/>
    <w:rsid w:val="00E1763E"/>
    <w:rsid w:val="00E4139F"/>
    <w:rsid w:val="00E67B2D"/>
    <w:rsid w:val="00E815C8"/>
    <w:rsid w:val="00E93B79"/>
    <w:rsid w:val="00EB571B"/>
    <w:rsid w:val="00EC2402"/>
    <w:rsid w:val="00EF253C"/>
    <w:rsid w:val="00F14D5F"/>
    <w:rsid w:val="00F55BF8"/>
    <w:rsid w:val="00F567A3"/>
    <w:rsid w:val="00F91057"/>
    <w:rsid w:val="00FF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3493FB"/>
  <w15:docId w15:val="{7D1055FD-3123-4B16-A510-9ED07498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9" w:lineRule="auto"/>
      <w:ind w:right="134"/>
      <w:jc w:val="both"/>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numPr>
        <w:numId w:val="46"/>
      </w:numPr>
      <w:spacing w:after="59" w:line="265" w:lineRule="auto"/>
      <w:jc w:val="center"/>
      <w:outlineLvl w:val="0"/>
    </w:pPr>
    <w:rPr>
      <w:rFonts w:ascii="Times New Roman" w:hAnsi="Times New Roman"/>
      <w:color w:val="000000"/>
      <w:sz w:val="30"/>
      <w:szCs w:val="22"/>
    </w:rPr>
  </w:style>
  <w:style w:type="paragraph" w:styleId="Heading2">
    <w:name w:val="heading 2"/>
    <w:next w:val="Normal"/>
    <w:link w:val="Heading2Char"/>
    <w:uiPriority w:val="9"/>
    <w:unhideWhenUsed/>
    <w:qFormat/>
    <w:pPr>
      <w:keepNext/>
      <w:keepLines/>
      <w:numPr>
        <w:ilvl w:val="1"/>
        <w:numId w:val="46"/>
      </w:numPr>
      <w:spacing w:after="290" w:line="260" w:lineRule="auto"/>
      <w:outlineLvl w:val="1"/>
    </w:pPr>
    <w:rPr>
      <w:rFonts w:ascii="Times New Roman" w:hAnsi="Times New Roman"/>
      <w:color w:val="000000"/>
      <w:sz w:val="26"/>
      <w:szCs w:val="22"/>
    </w:rPr>
  </w:style>
  <w:style w:type="paragraph" w:styleId="Heading3">
    <w:name w:val="heading 3"/>
    <w:basedOn w:val="Normal"/>
    <w:next w:val="Normal"/>
    <w:link w:val="Heading3Char"/>
    <w:uiPriority w:val="9"/>
    <w:unhideWhenUsed/>
    <w:qFormat/>
    <w:rsid w:val="00DB07F9"/>
    <w:pPr>
      <w:keepNext/>
      <w:keepLines/>
      <w:numPr>
        <w:ilvl w:val="2"/>
        <w:numId w:val="46"/>
      </w:numPr>
      <w:spacing w:before="40" w:after="0"/>
      <w:outlineLvl w:val="2"/>
    </w:pPr>
    <w:rPr>
      <w:rFonts w:ascii="Calibri Light" w:hAnsi="Calibri Light"/>
      <w:color w:val="1F4D78"/>
      <w:szCs w:val="24"/>
    </w:rPr>
  </w:style>
  <w:style w:type="paragraph" w:styleId="Heading4">
    <w:name w:val="heading 4"/>
    <w:basedOn w:val="Normal"/>
    <w:next w:val="Normal"/>
    <w:link w:val="Heading4Char"/>
    <w:uiPriority w:val="9"/>
    <w:unhideWhenUsed/>
    <w:qFormat/>
    <w:rsid w:val="00DB07F9"/>
    <w:pPr>
      <w:keepNext/>
      <w:keepLines/>
      <w:numPr>
        <w:ilvl w:val="3"/>
        <w:numId w:val="46"/>
      </w:numPr>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DB07F9"/>
    <w:pPr>
      <w:keepNext/>
      <w:keepLines/>
      <w:numPr>
        <w:ilvl w:val="4"/>
        <w:numId w:val="46"/>
      </w:numPr>
      <w:spacing w:before="40" w:after="0"/>
      <w:outlineLvl w:val="4"/>
    </w:pPr>
    <w:rPr>
      <w:rFonts w:ascii="Calibri Light" w:hAnsi="Calibri Light"/>
      <w:color w:val="2E74B5"/>
    </w:rPr>
  </w:style>
  <w:style w:type="paragraph" w:styleId="Heading6">
    <w:name w:val="heading 6"/>
    <w:basedOn w:val="Normal"/>
    <w:next w:val="Normal"/>
    <w:link w:val="Heading6Char"/>
    <w:uiPriority w:val="9"/>
    <w:unhideWhenUsed/>
    <w:qFormat/>
    <w:rsid w:val="00DB07F9"/>
    <w:pPr>
      <w:keepNext/>
      <w:keepLines/>
      <w:numPr>
        <w:ilvl w:val="5"/>
        <w:numId w:val="46"/>
      </w:numPr>
      <w:spacing w:before="40" w:after="0"/>
      <w:outlineLvl w:val="5"/>
    </w:pPr>
    <w:rPr>
      <w:rFonts w:ascii="Calibri Light" w:hAnsi="Calibri Light"/>
      <w:color w:val="1F4D78"/>
    </w:rPr>
  </w:style>
  <w:style w:type="paragraph" w:styleId="Heading7">
    <w:name w:val="heading 7"/>
    <w:basedOn w:val="Normal"/>
    <w:next w:val="Normal"/>
    <w:link w:val="Heading7Char"/>
    <w:uiPriority w:val="9"/>
    <w:unhideWhenUsed/>
    <w:qFormat/>
    <w:rsid w:val="00DB07F9"/>
    <w:pPr>
      <w:keepNext/>
      <w:keepLines/>
      <w:numPr>
        <w:ilvl w:val="6"/>
        <w:numId w:val="46"/>
      </w:numPr>
      <w:spacing w:before="40" w:after="0"/>
      <w:outlineLvl w:val="6"/>
    </w:pPr>
    <w:rPr>
      <w:rFonts w:ascii="Calibri Light" w:hAnsi="Calibri Light"/>
      <w:i/>
      <w:iCs/>
      <w:color w:val="1F4D78"/>
    </w:rPr>
  </w:style>
  <w:style w:type="paragraph" w:styleId="Heading8">
    <w:name w:val="heading 8"/>
    <w:basedOn w:val="Normal"/>
    <w:next w:val="Normal"/>
    <w:link w:val="Heading8Char"/>
    <w:uiPriority w:val="9"/>
    <w:semiHidden/>
    <w:unhideWhenUsed/>
    <w:qFormat/>
    <w:rsid w:val="00DB07F9"/>
    <w:pPr>
      <w:keepNext/>
      <w:keepLines/>
      <w:numPr>
        <w:ilvl w:val="7"/>
        <w:numId w:val="46"/>
      </w:numPr>
      <w:spacing w:before="40" w:after="0"/>
      <w:outlineLvl w:val="7"/>
    </w:pPr>
    <w:rPr>
      <w:rFonts w:ascii="Calibri Light" w:hAnsi="Calibri Light"/>
      <w:color w:val="272727"/>
      <w:sz w:val="21"/>
      <w:szCs w:val="21"/>
    </w:rPr>
  </w:style>
  <w:style w:type="paragraph" w:styleId="Heading9">
    <w:name w:val="heading 9"/>
    <w:basedOn w:val="Normal"/>
    <w:next w:val="Normal"/>
    <w:link w:val="Heading9Char"/>
    <w:uiPriority w:val="9"/>
    <w:semiHidden/>
    <w:unhideWhenUsed/>
    <w:qFormat/>
    <w:rsid w:val="00DB07F9"/>
    <w:pPr>
      <w:keepNext/>
      <w:keepLines/>
      <w:numPr>
        <w:ilvl w:val="8"/>
        <w:numId w:val="46"/>
      </w:numPr>
      <w:spacing w:before="40" w:after="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30"/>
    </w:rPr>
  </w:style>
  <w:style w:type="table" w:customStyle="1" w:styleId="TableGrid">
    <w:name w:val="TableGrid"/>
    <w:rPr>
      <w:sz w:val="22"/>
      <w:szCs w:val="22"/>
    </w:rPr>
    <w:tblPr>
      <w:tblCellMar>
        <w:top w:w="0" w:type="dxa"/>
        <w:left w:w="0" w:type="dxa"/>
        <w:bottom w:w="0" w:type="dxa"/>
        <w:right w:w="0" w:type="dxa"/>
      </w:tblCellMar>
    </w:tblPr>
  </w:style>
  <w:style w:type="paragraph" w:styleId="Footer">
    <w:name w:val="footer"/>
    <w:basedOn w:val="Normal"/>
    <w:link w:val="FooterChar"/>
    <w:uiPriority w:val="99"/>
    <w:unhideWhenUsed/>
    <w:rsid w:val="00801ABB"/>
    <w:pPr>
      <w:tabs>
        <w:tab w:val="center" w:pos="4680"/>
        <w:tab w:val="right" w:pos="9360"/>
      </w:tabs>
      <w:spacing w:after="0" w:line="240" w:lineRule="auto"/>
    </w:pPr>
  </w:style>
  <w:style w:type="character" w:customStyle="1" w:styleId="FooterChar">
    <w:name w:val="Footer Char"/>
    <w:link w:val="Footer"/>
    <w:uiPriority w:val="99"/>
    <w:rsid w:val="00801ABB"/>
    <w:rPr>
      <w:rFonts w:ascii="Times New Roman" w:eastAsia="Times New Roman" w:hAnsi="Times New Roman" w:cs="Times New Roman"/>
      <w:color w:val="000000"/>
      <w:sz w:val="24"/>
    </w:rPr>
  </w:style>
  <w:style w:type="paragraph" w:styleId="ListParagraph">
    <w:name w:val="List Paragraph"/>
    <w:basedOn w:val="Normal"/>
    <w:uiPriority w:val="34"/>
    <w:qFormat/>
    <w:rsid w:val="00801ABB"/>
    <w:pPr>
      <w:ind w:left="720"/>
      <w:contextualSpacing/>
    </w:pPr>
  </w:style>
  <w:style w:type="paragraph" w:styleId="NoSpacing">
    <w:name w:val="No Spacing"/>
    <w:uiPriority w:val="1"/>
    <w:qFormat/>
    <w:rsid w:val="003F0FFE"/>
    <w:rPr>
      <w:rFonts w:eastAsia="Calibri"/>
      <w:sz w:val="22"/>
      <w:szCs w:val="22"/>
    </w:rPr>
  </w:style>
  <w:style w:type="paragraph" w:styleId="BodyText">
    <w:name w:val="Body Text"/>
    <w:basedOn w:val="Normal"/>
    <w:link w:val="BodyTextChar"/>
    <w:uiPriority w:val="1"/>
    <w:qFormat/>
    <w:rsid w:val="003F0FFE"/>
    <w:pPr>
      <w:widowControl w:val="0"/>
      <w:autoSpaceDE w:val="0"/>
      <w:autoSpaceDN w:val="0"/>
      <w:spacing w:after="0" w:line="240" w:lineRule="auto"/>
      <w:ind w:right="0"/>
      <w:jc w:val="left"/>
    </w:pPr>
    <w:rPr>
      <w:color w:val="auto"/>
      <w:sz w:val="23"/>
      <w:szCs w:val="23"/>
    </w:rPr>
  </w:style>
  <w:style w:type="character" w:customStyle="1" w:styleId="BodyTextChar">
    <w:name w:val="Body Text Char"/>
    <w:link w:val="BodyText"/>
    <w:uiPriority w:val="1"/>
    <w:rsid w:val="003F0FFE"/>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8A1FEA"/>
    <w:pPr>
      <w:tabs>
        <w:tab w:val="center" w:pos="4680"/>
        <w:tab w:val="right" w:pos="9360"/>
      </w:tabs>
      <w:spacing w:after="0" w:line="240" w:lineRule="auto"/>
    </w:pPr>
  </w:style>
  <w:style w:type="character" w:customStyle="1" w:styleId="HeaderChar">
    <w:name w:val="Header Char"/>
    <w:link w:val="Header"/>
    <w:uiPriority w:val="99"/>
    <w:rsid w:val="008A1FEA"/>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6580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65808"/>
    <w:rPr>
      <w:rFonts w:ascii="Segoe UI" w:eastAsia="Times New Roman" w:hAnsi="Segoe UI" w:cs="Segoe UI"/>
      <w:color w:val="000000"/>
      <w:sz w:val="18"/>
      <w:szCs w:val="18"/>
    </w:rPr>
  </w:style>
  <w:style w:type="character" w:customStyle="1" w:styleId="Heading3Char">
    <w:name w:val="Heading 3 Char"/>
    <w:link w:val="Heading3"/>
    <w:uiPriority w:val="9"/>
    <w:rsid w:val="00DB07F9"/>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DB07F9"/>
    <w:rPr>
      <w:rFonts w:ascii="Calibri Light" w:eastAsia="Times New Roman" w:hAnsi="Calibri Light" w:cs="Times New Roman"/>
      <w:i/>
      <w:iCs/>
      <w:color w:val="2E74B5"/>
      <w:sz w:val="24"/>
    </w:rPr>
  </w:style>
  <w:style w:type="character" w:customStyle="1" w:styleId="Heading5Char">
    <w:name w:val="Heading 5 Char"/>
    <w:link w:val="Heading5"/>
    <w:uiPriority w:val="9"/>
    <w:rsid w:val="00DB07F9"/>
    <w:rPr>
      <w:rFonts w:ascii="Calibri Light" w:eastAsia="Times New Roman" w:hAnsi="Calibri Light" w:cs="Times New Roman"/>
      <w:color w:val="2E74B5"/>
      <w:sz w:val="24"/>
    </w:rPr>
  </w:style>
  <w:style w:type="character" w:customStyle="1" w:styleId="Heading6Char">
    <w:name w:val="Heading 6 Char"/>
    <w:link w:val="Heading6"/>
    <w:uiPriority w:val="9"/>
    <w:rsid w:val="00DB07F9"/>
    <w:rPr>
      <w:rFonts w:ascii="Calibri Light" w:eastAsia="Times New Roman" w:hAnsi="Calibri Light" w:cs="Times New Roman"/>
      <w:color w:val="1F4D78"/>
      <w:sz w:val="24"/>
    </w:rPr>
  </w:style>
  <w:style w:type="character" w:customStyle="1" w:styleId="Heading7Char">
    <w:name w:val="Heading 7 Char"/>
    <w:link w:val="Heading7"/>
    <w:uiPriority w:val="9"/>
    <w:rsid w:val="00DB07F9"/>
    <w:rPr>
      <w:rFonts w:ascii="Calibri Light" w:eastAsia="Times New Roman" w:hAnsi="Calibri Light" w:cs="Times New Roman"/>
      <w:i/>
      <w:iCs/>
      <w:color w:val="1F4D78"/>
      <w:sz w:val="24"/>
    </w:rPr>
  </w:style>
  <w:style w:type="character" w:customStyle="1" w:styleId="Heading8Char">
    <w:name w:val="Heading 8 Char"/>
    <w:link w:val="Heading8"/>
    <w:uiPriority w:val="9"/>
    <w:semiHidden/>
    <w:rsid w:val="00DB07F9"/>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DB07F9"/>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7.jpe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image" Target="media/image9.jpe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BA05E-214E-4793-9016-ECCA882C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Smith</dc:creator>
  <cp:keywords/>
  <cp:lastModifiedBy>Patty Neal</cp:lastModifiedBy>
  <cp:revision>3</cp:revision>
  <cp:lastPrinted>2021-07-08T15:46:00Z</cp:lastPrinted>
  <dcterms:created xsi:type="dcterms:W3CDTF">2021-08-03T17:57:00Z</dcterms:created>
  <dcterms:modified xsi:type="dcterms:W3CDTF">2021-08-05T20:48:00Z</dcterms:modified>
</cp:coreProperties>
</file>